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7A7B3" w14:textId="77777777" w:rsidR="00402D15" w:rsidRPr="00EF6B7D" w:rsidRDefault="00DA7F41">
      <w:pPr>
        <w:rPr>
          <w:b/>
          <w:sz w:val="32"/>
          <w:szCs w:val="32"/>
        </w:rPr>
      </w:pPr>
      <w:r w:rsidRPr="00EF6B7D">
        <w:rPr>
          <w:b/>
          <w:noProof/>
          <w:sz w:val="32"/>
          <w:szCs w:val="32"/>
          <w:lang w:eastAsia="en-GB"/>
        </w:rPr>
        <w:drawing>
          <wp:anchor distT="0" distB="0" distL="114300" distR="114300" simplePos="0" relativeHeight="251658240" behindDoc="0" locked="0" layoutInCell="1" allowOverlap="1" wp14:anchorId="7524587A" wp14:editId="0E634014">
            <wp:simplePos x="0" y="0"/>
            <wp:positionH relativeFrom="column">
              <wp:posOffset>5464356</wp:posOffset>
            </wp:positionH>
            <wp:positionV relativeFrom="paragraph">
              <wp:posOffset>-696685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r w:rsidR="00FC1E8B" w:rsidRPr="00EF6B7D">
        <w:rPr>
          <w:b/>
          <w:sz w:val="32"/>
          <w:szCs w:val="32"/>
        </w:rPr>
        <w:t>Work set for Year 7</w:t>
      </w:r>
    </w:p>
    <w:p w14:paraId="71795970" w14:textId="77777777" w:rsidR="00FC1E8B" w:rsidRDefault="00FC1E8B"/>
    <w:p w14:paraId="57690E9A" w14:textId="671E24EA" w:rsidR="0065485C" w:rsidRDefault="00DA7F41">
      <w:r>
        <w:t xml:space="preserve">Each subject has set tasks for you to complete, mainly based on your </w:t>
      </w:r>
      <w:r w:rsidR="00050034">
        <w:rPr>
          <w:b/>
        </w:rPr>
        <w:t>Summer Term 1</w:t>
      </w:r>
      <w:r w:rsidRPr="00E45097">
        <w:rPr>
          <w:b/>
        </w:rPr>
        <w:t xml:space="preserve"> Knowledge organiser.</w:t>
      </w:r>
      <w:r>
        <w:t xml:space="preserve"> </w:t>
      </w:r>
      <w:r w:rsidR="00050034">
        <w:t>This can be found</w:t>
      </w:r>
      <w:r w:rsidR="0065485C">
        <w:t xml:space="preserve"> on the school website</w:t>
      </w:r>
      <w:r w:rsidR="00EE6A85">
        <w:t xml:space="preserve"> under the study support – homework tab</w:t>
      </w:r>
      <w:r w:rsidR="0065485C">
        <w:t>:</w:t>
      </w:r>
      <w:r w:rsidR="00EE6A85">
        <w:t xml:space="preserve"> </w:t>
      </w:r>
      <w:hyperlink r:id="rId9" w:history="1">
        <w:r w:rsidR="00EE6A85">
          <w:rPr>
            <w:rStyle w:val="Hyperlink"/>
          </w:rPr>
          <w:t>https://www.nottinghamfreeschool.co.uk/page.php?d=homework&amp;p=year7and8</w:t>
        </w:r>
      </w:hyperlink>
      <w:r w:rsidR="0065485C">
        <w:t xml:space="preserve"> </w:t>
      </w:r>
    </w:p>
    <w:p w14:paraId="74621FF4" w14:textId="1050FA9E" w:rsidR="00FC1E8B" w:rsidRDefault="00DA7F41">
      <w:r>
        <w:t>You will be expected to show these tasks to your class teachers when you return to school.</w:t>
      </w:r>
      <w:r w:rsidR="00E45097">
        <w:t xml:space="preserve"> I</w:t>
      </w:r>
      <w:r w:rsidR="0065485C">
        <w:t xml:space="preserve">f you finish these, then complete your revision pack to prepare for your assessments. This </w:t>
      </w:r>
      <w:r w:rsidR="00050034">
        <w:t xml:space="preserve">was </w:t>
      </w:r>
      <w:r w:rsidR="0065485C">
        <w:t xml:space="preserve">is in your </w:t>
      </w:r>
      <w:r w:rsidR="00050034">
        <w:t xml:space="preserve">original </w:t>
      </w:r>
      <w:r w:rsidR="0065485C">
        <w:t>pack</w:t>
      </w:r>
      <w:r w:rsidR="00050034">
        <w:t xml:space="preserve"> but can also be found in the summer term 1 knowledge organiser booklet.</w:t>
      </w:r>
    </w:p>
    <w:p w14:paraId="7370D710" w14:textId="78023495" w:rsidR="00DA7F41" w:rsidRDefault="00DA7F41">
      <w:r>
        <w:t>They have given you some suggested ways to complete t</w:t>
      </w:r>
      <w:r w:rsidR="00E45097">
        <w:t xml:space="preserve">hese; </w:t>
      </w:r>
      <w:r>
        <w:t>you may choose a different method</w:t>
      </w:r>
      <w:r w:rsidR="00E45097">
        <w:t xml:space="preserve">, </w:t>
      </w:r>
      <w:r>
        <w:t>however, you must use a variety and not just copy the knowledge organiser work.</w:t>
      </w:r>
      <w:r w:rsidR="008C65BF">
        <w:t xml:space="preserve"> You have some templates and flashcards to use if needed </w:t>
      </w:r>
      <w:r w:rsidR="00050034">
        <w:t>these can also be found on the school website under the study support – remote learning tab. A</w:t>
      </w:r>
      <w:r w:rsidR="008C65BF">
        <w:t>ll work shou</w:t>
      </w:r>
      <w:r w:rsidR="00050034">
        <w:t>ld be in your blue study book, y</w:t>
      </w:r>
      <w:r w:rsidR="008C65BF">
        <w:t>ou can work on paper if this becomes full.</w:t>
      </w:r>
    </w:p>
    <w:p w14:paraId="4AF771BB" w14:textId="0DB310E8" w:rsidR="00DA7F41" w:rsidRDefault="00E45097">
      <w:r>
        <w:t xml:space="preserve">Tick each task when complete – there are extension tasks </w:t>
      </w:r>
      <w:r w:rsidR="00EE6A85">
        <w:t>to choose from if you finish the set work.</w:t>
      </w:r>
    </w:p>
    <w:p w14:paraId="11D2E296" w14:textId="77777777" w:rsidR="00FC1E8B" w:rsidRDefault="00FC1E8B"/>
    <w:p w14:paraId="624B4B30" w14:textId="77777777" w:rsidR="00FC1E8B" w:rsidRPr="00FC1E8B" w:rsidRDefault="00FC1E8B" w:rsidP="00DA7F41">
      <w:pPr>
        <w:shd w:val="clear" w:color="auto" w:fill="BFBFBF" w:themeFill="background1" w:themeFillShade="BF"/>
        <w:rPr>
          <w:b/>
        </w:rPr>
      </w:pPr>
      <w:r w:rsidRPr="00FC1E8B">
        <w:rPr>
          <w:b/>
        </w:rPr>
        <w:t>English</w:t>
      </w:r>
    </w:p>
    <w:tbl>
      <w:tblPr>
        <w:tblStyle w:val="TableGrid"/>
        <w:tblW w:w="9067" w:type="dxa"/>
        <w:tblLook w:val="04A0" w:firstRow="1" w:lastRow="0" w:firstColumn="1" w:lastColumn="0" w:noHBand="0" w:noVBand="1"/>
      </w:tblPr>
      <w:tblGrid>
        <w:gridCol w:w="1838"/>
        <w:gridCol w:w="5812"/>
        <w:gridCol w:w="1417"/>
      </w:tblGrid>
      <w:tr w:rsidR="00FC1E8B" w:rsidRPr="006A796A" w14:paraId="31A4F294" w14:textId="77777777" w:rsidTr="00FC1E8B">
        <w:tc>
          <w:tcPr>
            <w:tcW w:w="1838" w:type="dxa"/>
          </w:tcPr>
          <w:p w14:paraId="7D906133" w14:textId="77777777" w:rsidR="00FC1E8B" w:rsidRPr="006A796A" w:rsidRDefault="00FC1E8B">
            <w:pPr>
              <w:rPr>
                <w:b/>
              </w:rPr>
            </w:pPr>
            <w:r w:rsidRPr="006A796A">
              <w:rPr>
                <w:b/>
              </w:rPr>
              <w:t>Class</w:t>
            </w:r>
          </w:p>
          <w:p w14:paraId="26EDEFE5" w14:textId="77777777" w:rsidR="00FC1E8B" w:rsidRPr="006A796A" w:rsidRDefault="00FC1E8B">
            <w:pPr>
              <w:rPr>
                <w:b/>
              </w:rPr>
            </w:pPr>
            <w:r w:rsidRPr="006A796A">
              <w:rPr>
                <w:b/>
              </w:rPr>
              <w:t>Teacher</w:t>
            </w:r>
          </w:p>
        </w:tc>
        <w:tc>
          <w:tcPr>
            <w:tcW w:w="5812" w:type="dxa"/>
          </w:tcPr>
          <w:p w14:paraId="1118DC2B" w14:textId="77777777" w:rsidR="00FC1E8B" w:rsidRPr="006A796A" w:rsidRDefault="00FC1E8B">
            <w:pPr>
              <w:rPr>
                <w:b/>
              </w:rPr>
            </w:pPr>
            <w:r w:rsidRPr="006A796A">
              <w:rPr>
                <w:b/>
              </w:rPr>
              <w:t>Knowledge Organiser sections in order</w:t>
            </w:r>
            <w:r w:rsidR="00DA7F41" w:rsidRPr="006A796A">
              <w:rPr>
                <w:b/>
              </w:rPr>
              <w:t xml:space="preserve"> with suggested strategies</w:t>
            </w:r>
          </w:p>
        </w:tc>
        <w:tc>
          <w:tcPr>
            <w:tcW w:w="1417" w:type="dxa"/>
          </w:tcPr>
          <w:p w14:paraId="01C3050A" w14:textId="77777777" w:rsidR="00FC1E8B" w:rsidRPr="006A796A" w:rsidRDefault="00FC1E8B">
            <w:pPr>
              <w:rPr>
                <w:b/>
              </w:rPr>
            </w:pPr>
            <w:r w:rsidRPr="006A796A">
              <w:rPr>
                <w:b/>
              </w:rPr>
              <w:t>Tick when complete</w:t>
            </w:r>
          </w:p>
        </w:tc>
      </w:tr>
      <w:tr w:rsidR="00FC1E8B" w:rsidRPr="006A796A" w14:paraId="0131EE3A" w14:textId="77777777" w:rsidTr="00FC1E8B">
        <w:tc>
          <w:tcPr>
            <w:tcW w:w="1838" w:type="dxa"/>
          </w:tcPr>
          <w:p w14:paraId="1FFAD61C" w14:textId="37BD1444" w:rsidR="00FC1E8B" w:rsidRPr="006A796A" w:rsidRDefault="00FC1E8B" w:rsidP="00FC1E8B">
            <w:pPr>
              <w:jc w:val="center"/>
            </w:pPr>
            <w:r w:rsidRPr="006A796A">
              <w:t>7a</w:t>
            </w:r>
            <w:r w:rsidR="001E42EE" w:rsidRPr="006A796A">
              <w:t>, b, c and d</w:t>
            </w:r>
          </w:p>
          <w:p w14:paraId="74F4BF71" w14:textId="77777777" w:rsidR="00FC1E8B" w:rsidRPr="006A796A" w:rsidRDefault="00FC1E8B" w:rsidP="00FC1E8B">
            <w:pPr>
              <w:jc w:val="center"/>
            </w:pPr>
          </w:p>
        </w:tc>
        <w:tc>
          <w:tcPr>
            <w:tcW w:w="5812" w:type="dxa"/>
          </w:tcPr>
          <w:p w14:paraId="25179C3E" w14:textId="4932374C" w:rsidR="00A71A0A" w:rsidRPr="006A796A" w:rsidRDefault="006A796A" w:rsidP="00A71A0A">
            <w:r w:rsidRPr="006A796A">
              <w:t xml:space="preserve">Using your </w:t>
            </w:r>
            <w:r w:rsidR="00A71A0A" w:rsidRPr="006A796A">
              <w:t>Shakespeare</w:t>
            </w:r>
            <w:r w:rsidRPr="006A796A">
              <w:t xml:space="preserve"> KO</w:t>
            </w:r>
            <w:r w:rsidR="00A71A0A" w:rsidRPr="006A796A">
              <w:t>:</w:t>
            </w:r>
          </w:p>
          <w:p w14:paraId="15D1B6BD" w14:textId="77777777" w:rsidR="00A71A0A" w:rsidRPr="006A796A" w:rsidRDefault="00A71A0A" w:rsidP="00A71A0A">
            <w:pPr>
              <w:rPr>
                <w:b/>
                <w:bCs/>
              </w:rPr>
            </w:pPr>
            <w:r w:rsidRPr="006A796A">
              <w:rPr>
                <w:b/>
                <w:bCs/>
              </w:rPr>
              <w:t>A – look, write, cover, check – mark in green pen</w:t>
            </w:r>
          </w:p>
          <w:p w14:paraId="295C3DB0" w14:textId="75EE97AF" w:rsidR="00A71A0A" w:rsidRPr="006A796A" w:rsidRDefault="00A71A0A" w:rsidP="00A71A0A">
            <w:r w:rsidRPr="006A796A">
              <w:t>Extension- F</w:t>
            </w:r>
            <w:r w:rsidR="006A796A" w:rsidRPr="006A796A">
              <w:t>ollow the scheme on Teams (use Teams to contact</w:t>
            </w:r>
            <w:r w:rsidRPr="006A796A">
              <w:t xml:space="preserve"> your teacher if you need the PowerPoints) Use this key vocabulary where you can in your answers. </w:t>
            </w:r>
          </w:p>
          <w:p w14:paraId="52B75849" w14:textId="77777777" w:rsidR="00A71A0A" w:rsidRPr="006A796A" w:rsidRDefault="00A71A0A" w:rsidP="00A71A0A">
            <w:r w:rsidRPr="006A796A">
              <w:rPr>
                <w:b/>
                <w:bCs/>
              </w:rPr>
              <w:t>B and C – make notes</w:t>
            </w:r>
            <w:r w:rsidRPr="006A796A">
              <w:t xml:space="preserve"> </w:t>
            </w:r>
          </w:p>
          <w:p w14:paraId="5EC2D012" w14:textId="77777777" w:rsidR="00A71A0A" w:rsidRPr="006A796A" w:rsidRDefault="00A71A0A" w:rsidP="00A71A0A">
            <w:r w:rsidRPr="006A796A">
              <w:t>Extension- Research and create a poster or fact file on Shakespeare and one play of your choice. Use this information in your work.</w:t>
            </w:r>
          </w:p>
          <w:p w14:paraId="72B51D6D" w14:textId="77777777" w:rsidR="00A71A0A" w:rsidRPr="006A796A" w:rsidRDefault="00A71A0A" w:rsidP="00A71A0A">
            <w:pPr>
              <w:rPr>
                <w:b/>
                <w:bCs/>
              </w:rPr>
            </w:pPr>
            <w:r w:rsidRPr="006A796A">
              <w:rPr>
                <w:b/>
                <w:bCs/>
              </w:rPr>
              <w:t>D – Look, write, cover, check – mark in green pen</w:t>
            </w:r>
          </w:p>
          <w:p w14:paraId="2936C51A" w14:textId="77777777" w:rsidR="00A71A0A" w:rsidRPr="006A796A" w:rsidRDefault="00A71A0A" w:rsidP="00A71A0A">
            <w:r w:rsidRPr="006A796A">
              <w:t xml:space="preserve">Extension- Use this as a model when you write. Use the PowerPoints to see the tasks you are writing about. </w:t>
            </w:r>
          </w:p>
          <w:p w14:paraId="6B071AF4" w14:textId="6C75B085" w:rsidR="00FC1E8B" w:rsidRPr="006A796A" w:rsidRDefault="00FC1E8B" w:rsidP="001E42EE"/>
        </w:tc>
        <w:tc>
          <w:tcPr>
            <w:tcW w:w="1417" w:type="dxa"/>
          </w:tcPr>
          <w:p w14:paraId="0AA1EDF1" w14:textId="77777777" w:rsidR="00FC1E8B" w:rsidRPr="006A796A" w:rsidRDefault="00FC1E8B"/>
        </w:tc>
      </w:tr>
      <w:tr w:rsidR="00FC1E8B" w:rsidRPr="006A796A" w14:paraId="5E25F432" w14:textId="77777777" w:rsidTr="00096C61">
        <w:tc>
          <w:tcPr>
            <w:tcW w:w="7650" w:type="dxa"/>
            <w:gridSpan w:val="2"/>
          </w:tcPr>
          <w:p w14:paraId="1410B7AD" w14:textId="77777777" w:rsidR="001E42EE" w:rsidRPr="006A796A" w:rsidRDefault="001E42EE" w:rsidP="001E42EE">
            <w:pPr>
              <w:rPr>
                <w:b/>
                <w:bCs/>
              </w:rPr>
            </w:pPr>
            <w:r w:rsidRPr="006A796A">
              <w:rPr>
                <w:b/>
                <w:bCs/>
              </w:rPr>
              <w:t>Extension activities if you want to do extra:</w:t>
            </w:r>
          </w:p>
          <w:p w14:paraId="25FF784B" w14:textId="77777777" w:rsidR="00A71A0A" w:rsidRPr="006A796A" w:rsidRDefault="00A71A0A" w:rsidP="00A71A0A">
            <w:pPr>
              <w:pStyle w:val="ListParagraph"/>
              <w:numPr>
                <w:ilvl w:val="0"/>
                <w:numId w:val="1"/>
              </w:numPr>
            </w:pPr>
            <w:r w:rsidRPr="006A796A">
              <w:t>Project based learning (Tempest): research the British Empire and create a presentation about its rise and downfall – which countries were colonised? Who discovered them? How did each country gain its independence? Do you agree with colonisation?</w:t>
            </w:r>
          </w:p>
          <w:p w14:paraId="1355C032" w14:textId="77777777" w:rsidR="006A796A" w:rsidRPr="006A796A" w:rsidRDefault="006A796A" w:rsidP="006A796A">
            <w:pPr>
              <w:pStyle w:val="ListParagraph"/>
              <w:numPr>
                <w:ilvl w:val="0"/>
                <w:numId w:val="1"/>
              </w:numPr>
            </w:pPr>
            <w:r w:rsidRPr="006A796A">
              <w:t>Read as much as possible! Try a genre that is different to one you normally choose.</w:t>
            </w:r>
          </w:p>
          <w:p w14:paraId="4C1700A9" w14:textId="69645E74" w:rsidR="00FC1E8B" w:rsidRPr="006A796A" w:rsidRDefault="00FC1E8B" w:rsidP="00A71A0A">
            <w:pPr>
              <w:pStyle w:val="ListParagraph"/>
              <w:ind w:left="360"/>
            </w:pPr>
          </w:p>
        </w:tc>
        <w:tc>
          <w:tcPr>
            <w:tcW w:w="1417" w:type="dxa"/>
          </w:tcPr>
          <w:p w14:paraId="29813DA0" w14:textId="77777777" w:rsidR="00FC1E8B" w:rsidRPr="006A796A" w:rsidRDefault="00FC1E8B"/>
        </w:tc>
      </w:tr>
    </w:tbl>
    <w:p w14:paraId="71161088" w14:textId="35442D65" w:rsidR="00FC1E8B" w:rsidRDefault="00FC1E8B"/>
    <w:p w14:paraId="138E475F" w14:textId="77777777" w:rsidR="0073111B" w:rsidRDefault="0073111B"/>
    <w:p w14:paraId="76852099" w14:textId="77777777" w:rsidR="00FC1E8B" w:rsidRDefault="00FC1E8B"/>
    <w:p w14:paraId="54AB7456" w14:textId="77777777" w:rsidR="006A796A" w:rsidRDefault="006A796A">
      <w:pPr>
        <w:rPr>
          <w:b/>
        </w:rPr>
      </w:pPr>
      <w:r>
        <w:rPr>
          <w:b/>
        </w:rPr>
        <w:br w:type="page"/>
      </w:r>
    </w:p>
    <w:p w14:paraId="6C407CB3" w14:textId="7B1E4E36" w:rsidR="00FC1E8B" w:rsidRPr="00DA7F41" w:rsidRDefault="00FC1E8B" w:rsidP="00DA7F41">
      <w:pPr>
        <w:shd w:val="clear" w:color="auto" w:fill="BFBFBF" w:themeFill="background1" w:themeFillShade="BF"/>
        <w:rPr>
          <w:b/>
        </w:rPr>
      </w:pPr>
      <w:r w:rsidRPr="00DA7F41">
        <w:rPr>
          <w:b/>
        </w:rPr>
        <w:lastRenderedPageBreak/>
        <w:t>Maths</w:t>
      </w:r>
    </w:p>
    <w:tbl>
      <w:tblPr>
        <w:tblStyle w:val="TableGrid"/>
        <w:tblW w:w="9067" w:type="dxa"/>
        <w:tblLook w:val="04A0" w:firstRow="1" w:lastRow="0" w:firstColumn="1" w:lastColumn="0" w:noHBand="0" w:noVBand="1"/>
      </w:tblPr>
      <w:tblGrid>
        <w:gridCol w:w="1838"/>
        <w:gridCol w:w="5812"/>
        <w:gridCol w:w="1417"/>
      </w:tblGrid>
      <w:tr w:rsidR="00DA7F41" w14:paraId="75711112" w14:textId="77777777" w:rsidTr="00AC5E9A">
        <w:tc>
          <w:tcPr>
            <w:tcW w:w="1838" w:type="dxa"/>
          </w:tcPr>
          <w:p w14:paraId="00FCC742" w14:textId="77777777" w:rsidR="00DA7F41" w:rsidRPr="00FC1E8B" w:rsidRDefault="00DA7F41" w:rsidP="00AC5E9A">
            <w:pPr>
              <w:rPr>
                <w:b/>
              </w:rPr>
            </w:pPr>
            <w:r w:rsidRPr="00FC1E8B">
              <w:rPr>
                <w:b/>
              </w:rPr>
              <w:t>Class</w:t>
            </w:r>
          </w:p>
          <w:p w14:paraId="7C74D590" w14:textId="77777777" w:rsidR="00DA7F41" w:rsidRPr="00FC1E8B" w:rsidRDefault="00DA7F41" w:rsidP="00AC5E9A">
            <w:pPr>
              <w:rPr>
                <w:b/>
              </w:rPr>
            </w:pPr>
            <w:r w:rsidRPr="00FC1E8B">
              <w:rPr>
                <w:b/>
              </w:rPr>
              <w:t>Teacher</w:t>
            </w:r>
          </w:p>
        </w:tc>
        <w:tc>
          <w:tcPr>
            <w:tcW w:w="5812" w:type="dxa"/>
          </w:tcPr>
          <w:p w14:paraId="2931E40F" w14:textId="77777777" w:rsidR="00DA7F41" w:rsidRPr="00FC1E8B" w:rsidRDefault="0065485C" w:rsidP="00AC5E9A">
            <w:pPr>
              <w:rPr>
                <w:b/>
              </w:rPr>
            </w:pPr>
            <w:r w:rsidRPr="00FC1E8B">
              <w:rPr>
                <w:b/>
              </w:rPr>
              <w:t>Knowledge Organiser sections in order</w:t>
            </w:r>
            <w:r>
              <w:rPr>
                <w:b/>
              </w:rPr>
              <w:t xml:space="preserve"> with suggested strategies</w:t>
            </w:r>
          </w:p>
        </w:tc>
        <w:tc>
          <w:tcPr>
            <w:tcW w:w="1417" w:type="dxa"/>
          </w:tcPr>
          <w:p w14:paraId="7A06E44B" w14:textId="77777777" w:rsidR="00DA7F41" w:rsidRPr="00FC1E8B" w:rsidRDefault="00DA7F41" w:rsidP="00AC5E9A">
            <w:pPr>
              <w:rPr>
                <w:b/>
              </w:rPr>
            </w:pPr>
            <w:r w:rsidRPr="00FC1E8B">
              <w:rPr>
                <w:b/>
              </w:rPr>
              <w:t>Tick when complete</w:t>
            </w:r>
          </w:p>
        </w:tc>
      </w:tr>
      <w:tr w:rsidR="00DA7F41" w14:paraId="559240E1" w14:textId="77777777" w:rsidTr="00AC5E9A">
        <w:tc>
          <w:tcPr>
            <w:tcW w:w="1838" w:type="dxa"/>
          </w:tcPr>
          <w:p w14:paraId="0DA8DB40" w14:textId="7E302A3B" w:rsidR="00DA7F41" w:rsidRDefault="00DA7F41" w:rsidP="00AC5E9A">
            <w:pPr>
              <w:jc w:val="center"/>
            </w:pPr>
            <w:r>
              <w:t>7a</w:t>
            </w:r>
            <w:r w:rsidR="006A796A">
              <w:t>, 7b, 7c and 7d</w:t>
            </w:r>
          </w:p>
          <w:p w14:paraId="21EFD588" w14:textId="77777777" w:rsidR="00DA7F41" w:rsidRDefault="00DA7F41" w:rsidP="00AC5E9A">
            <w:pPr>
              <w:jc w:val="center"/>
            </w:pPr>
          </w:p>
        </w:tc>
        <w:tc>
          <w:tcPr>
            <w:tcW w:w="5812" w:type="dxa"/>
          </w:tcPr>
          <w:p w14:paraId="3714F4AA" w14:textId="77777777" w:rsidR="006A796A" w:rsidRDefault="00DA7F41" w:rsidP="00DA7F41">
            <w:r>
              <w:t>Individual tasks will be set on Hegarty Maths by your class teacher</w:t>
            </w:r>
            <w:r w:rsidR="006A796A">
              <w:t>. You should always watch the video first to ensure you can complete the task successfully. Use your knowledge organiser workbook to record the evidence of watching the video (you will be asked to try examples) and then to show your working out for completing the exercise set.</w:t>
            </w:r>
          </w:p>
          <w:p w14:paraId="5D8E7528" w14:textId="77777777" w:rsidR="00DA7F41" w:rsidRDefault="006A796A" w:rsidP="00DA7F41">
            <w:r>
              <w:t>Don’t forget you can use MemRi and FixIt5 to improve your previous learning.</w:t>
            </w:r>
          </w:p>
          <w:p w14:paraId="08DF8D7D" w14:textId="6301F7DB" w:rsidR="00167AF8" w:rsidRDefault="00167AF8" w:rsidP="00DA7F41"/>
        </w:tc>
        <w:tc>
          <w:tcPr>
            <w:tcW w:w="1417" w:type="dxa"/>
          </w:tcPr>
          <w:p w14:paraId="0343A80A" w14:textId="77777777" w:rsidR="00DA7F41" w:rsidRDefault="00DA7F41" w:rsidP="00AC5E9A"/>
        </w:tc>
      </w:tr>
      <w:tr w:rsidR="00DA7F41" w14:paraId="717B19F7" w14:textId="77777777" w:rsidTr="00AC5E9A">
        <w:tc>
          <w:tcPr>
            <w:tcW w:w="7650" w:type="dxa"/>
            <w:gridSpan w:val="2"/>
          </w:tcPr>
          <w:p w14:paraId="210A826A" w14:textId="77777777" w:rsidR="000360EB" w:rsidRPr="00FC1E8B" w:rsidRDefault="000360EB" w:rsidP="000360EB">
            <w:pPr>
              <w:rPr>
                <w:b/>
              </w:rPr>
            </w:pPr>
            <w:r w:rsidRPr="00FC1E8B">
              <w:rPr>
                <w:b/>
              </w:rPr>
              <w:t>Extension activities if you want to do extra:</w:t>
            </w:r>
          </w:p>
          <w:p w14:paraId="2B39CEA3" w14:textId="77777777" w:rsidR="000360EB" w:rsidRPr="004B6B2B" w:rsidRDefault="000360EB" w:rsidP="000360EB">
            <w:pPr>
              <w:pStyle w:val="ListParagraph"/>
              <w:numPr>
                <w:ilvl w:val="0"/>
                <w:numId w:val="1"/>
              </w:numPr>
              <w:rPr>
                <w:rStyle w:val="Hyperlink"/>
                <w:color w:val="auto"/>
                <w:u w:val="none"/>
              </w:rPr>
            </w:pPr>
            <w:r>
              <w:t xml:space="preserve">BBC Bitesize KS3 Maths </w:t>
            </w:r>
            <w:hyperlink r:id="rId10" w:history="1">
              <w:r>
                <w:rPr>
                  <w:rStyle w:val="Hyperlink"/>
                </w:rPr>
                <w:t>https://www.bbc.co.uk/bitesize/subjects/zqhs34j</w:t>
              </w:r>
            </w:hyperlink>
          </w:p>
          <w:p w14:paraId="63B90A8B" w14:textId="77777777" w:rsidR="000360EB" w:rsidRDefault="000360EB" w:rsidP="000360EB">
            <w:pPr>
              <w:pStyle w:val="ListParagraph"/>
              <w:numPr>
                <w:ilvl w:val="0"/>
                <w:numId w:val="1"/>
              </w:numPr>
            </w:pPr>
            <w:r>
              <w:t xml:space="preserve">Maths Made Easy </w:t>
            </w:r>
            <w:hyperlink r:id="rId11" w:history="1">
              <w:r>
                <w:rPr>
                  <w:rStyle w:val="Hyperlink"/>
                </w:rPr>
                <w:t>https://mathsmadeeasy.co.uk/ks3-revision/</w:t>
              </w:r>
            </w:hyperlink>
          </w:p>
          <w:p w14:paraId="2E252B7C" w14:textId="77777777" w:rsidR="00DA7F41" w:rsidRDefault="000360EB" w:rsidP="006A796A">
            <w:pPr>
              <w:pStyle w:val="ListParagraph"/>
              <w:ind w:left="360"/>
            </w:pPr>
            <w:r>
              <w:t>Scroll down for the full list of topics or use the search tool.</w:t>
            </w:r>
          </w:p>
          <w:p w14:paraId="65C9AA6D" w14:textId="794D8646" w:rsidR="00167AF8" w:rsidRDefault="00167AF8" w:rsidP="006A796A">
            <w:pPr>
              <w:pStyle w:val="ListParagraph"/>
              <w:ind w:left="360"/>
            </w:pPr>
          </w:p>
        </w:tc>
        <w:tc>
          <w:tcPr>
            <w:tcW w:w="1417" w:type="dxa"/>
          </w:tcPr>
          <w:p w14:paraId="049C0BBE" w14:textId="77777777" w:rsidR="00DA7F41" w:rsidRDefault="00DA7F41" w:rsidP="00AC5E9A"/>
        </w:tc>
      </w:tr>
    </w:tbl>
    <w:p w14:paraId="63231F2F" w14:textId="77777777" w:rsidR="00283C54" w:rsidRDefault="00283C54"/>
    <w:p w14:paraId="06CA69F6" w14:textId="77777777" w:rsidR="00FC1E8B" w:rsidRPr="00DA7F41" w:rsidRDefault="00FC1E8B" w:rsidP="00DA7F41">
      <w:pPr>
        <w:shd w:val="clear" w:color="auto" w:fill="BFBFBF" w:themeFill="background1" w:themeFillShade="BF"/>
        <w:rPr>
          <w:b/>
        </w:rPr>
      </w:pPr>
      <w:r w:rsidRPr="00DA7F41">
        <w:rPr>
          <w:b/>
        </w:rPr>
        <w:t>Science</w:t>
      </w:r>
    </w:p>
    <w:tbl>
      <w:tblPr>
        <w:tblStyle w:val="TableGrid"/>
        <w:tblW w:w="9067" w:type="dxa"/>
        <w:tblLook w:val="04A0" w:firstRow="1" w:lastRow="0" w:firstColumn="1" w:lastColumn="0" w:noHBand="0" w:noVBand="1"/>
      </w:tblPr>
      <w:tblGrid>
        <w:gridCol w:w="1838"/>
        <w:gridCol w:w="5812"/>
        <w:gridCol w:w="1417"/>
      </w:tblGrid>
      <w:tr w:rsidR="00DA7F41" w14:paraId="4F232EE6" w14:textId="77777777" w:rsidTr="00AC5E9A">
        <w:tc>
          <w:tcPr>
            <w:tcW w:w="1838" w:type="dxa"/>
          </w:tcPr>
          <w:p w14:paraId="1E4FC5A8" w14:textId="77777777" w:rsidR="00DA7F41" w:rsidRPr="00FC1E8B" w:rsidRDefault="00DA7F41" w:rsidP="00AC5E9A">
            <w:pPr>
              <w:rPr>
                <w:b/>
              </w:rPr>
            </w:pPr>
            <w:r w:rsidRPr="00FC1E8B">
              <w:rPr>
                <w:b/>
              </w:rPr>
              <w:t>Class</w:t>
            </w:r>
          </w:p>
          <w:p w14:paraId="755E75DA" w14:textId="77777777" w:rsidR="00DA7F41" w:rsidRPr="00FC1E8B" w:rsidRDefault="00DA7F41" w:rsidP="00AC5E9A">
            <w:pPr>
              <w:rPr>
                <w:b/>
              </w:rPr>
            </w:pPr>
            <w:r w:rsidRPr="00FC1E8B">
              <w:rPr>
                <w:b/>
              </w:rPr>
              <w:t>Teacher</w:t>
            </w:r>
          </w:p>
        </w:tc>
        <w:tc>
          <w:tcPr>
            <w:tcW w:w="5812" w:type="dxa"/>
          </w:tcPr>
          <w:p w14:paraId="43DC1266" w14:textId="77777777" w:rsidR="00DA7F41" w:rsidRPr="00FC1E8B" w:rsidRDefault="0065485C" w:rsidP="00AC5E9A">
            <w:pPr>
              <w:rPr>
                <w:b/>
              </w:rPr>
            </w:pPr>
            <w:r w:rsidRPr="00FC1E8B">
              <w:rPr>
                <w:b/>
              </w:rPr>
              <w:t>Knowledge Organiser sections in order</w:t>
            </w:r>
            <w:r>
              <w:rPr>
                <w:b/>
              </w:rPr>
              <w:t xml:space="preserve"> with suggested strategies</w:t>
            </w:r>
          </w:p>
        </w:tc>
        <w:tc>
          <w:tcPr>
            <w:tcW w:w="1417" w:type="dxa"/>
          </w:tcPr>
          <w:p w14:paraId="6CBAA39A" w14:textId="77777777" w:rsidR="00DA7F41" w:rsidRPr="00FC1E8B" w:rsidRDefault="00DA7F41" w:rsidP="00AC5E9A">
            <w:pPr>
              <w:rPr>
                <w:b/>
              </w:rPr>
            </w:pPr>
            <w:r w:rsidRPr="00FC1E8B">
              <w:rPr>
                <w:b/>
              </w:rPr>
              <w:t>Tick when complete</w:t>
            </w:r>
          </w:p>
        </w:tc>
      </w:tr>
      <w:tr w:rsidR="00C36A8F" w14:paraId="34B87611" w14:textId="77777777" w:rsidTr="00AC5E9A">
        <w:tc>
          <w:tcPr>
            <w:tcW w:w="1838" w:type="dxa"/>
          </w:tcPr>
          <w:p w14:paraId="7D43652F" w14:textId="25B88D65" w:rsidR="00A96C28" w:rsidRDefault="00C36A8F" w:rsidP="00A96C28">
            <w:pPr>
              <w:jc w:val="center"/>
            </w:pPr>
            <w:r>
              <w:t>7a</w:t>
            </w:r>
            <w:r w:rsidR="00A96C28">
              <w:t>, 7b, 7c, 7d</w:t>
            </w:r>
          </w:p>
          <w:p w14:paraId="70B36AAB" w14:textId="5A8481D7" w:rsidR="00C36A8F" w:rsidRDefault="00C36A8F" w:rsidP="0073111B">
            <w:pPr>
              <w:jc w:val="center"/>
            </w:pPr>
          </w:p>
        </w:tc>
        <w:tc>
          <w:tcPr>
            <w:tcW w:w="5812" w:type="dxa"/>
          </w:tcPr>
          <w:p w14:paraId="579A8B89" w14:textId="50DC3189" w:rsidR="00A96C28" w:rsidRPr="00725460" w:rsidRDefault="00A96C28" w:rsidP="00A96C28">
            <w:pPr>
              <w:rPr>
                <w:b/>
                <w:color w:val="000000"/>
              </w:rPr>
            </w:pPr>
            <w:r w:rsidRPr="00725460">
              <w:rPr>
                <w:b/>
                <w:color w:val="000000"/>
              </w:rPr>
              <w:t>K</w:t>
            </w:r>
            <w:r w:rsidR="00167AF8">
              <w:rPr>
                <w:b/>
                <w:color w:val="000000"/>
              </w:rPr>
              <w:t>O Energy T</w:t>
            </w:r>
            <w:r w:rsidRPr="00725460">
              <w:rPr>
                <w:b/>
                <w:color w:val="000000"/>
              </w:rPr>
              <w:t xml:space="preserve">ransfer, section A. </w:t>
            </w:r>
          </w:p>
          <w:p w14:paraId="5EE7DEA9" w14:textId="77777777" w:rsidR="00A96C28" w:rsidRDefault="00A96C28" w:rsidP="00A96C28">
            <w:pPr>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0055D5B6" w14:textId="77777777" w:rsidR="00A96C28" w:rsidRDefault="00A96C28" w:rsidP="00A96C28">
            <w:pPr>
              <w:rPr>
                <w:color w:val="000000"/>
              </w:rPr>
            </w:pPr>
          </w:p>
          <w:p w14:paraId="77F45233" w14:textId="42C43100" w:rsidR="00A96C28" w:rsidRDefault="00167AF8" w:rsidP="00A96C28">
            <w:pPr>
              <w:rPr>
                <w:color w:val="000000"/>
              </w:rPr>
            </w:pPr>
            <w:r>
              <w:rPr>
                <w:b/>
                <w:color w:val="000000"/>
              </w:rPr>
              <w:t>KO Energy T</w:t>
            </w:r>
            <w:r w:rsidR="00A96C28" w:rsidRPr="00725460">
              <w:rPr>
                <w:b/>
                <w:color w:val="000000"/>
              </w:rPr>
              <w:t>ransfer, section B, C and E.</w:t>
            </w:r>
            <w:r w:rsidR="00A96C28">
              <w:rPr>
                <w:color w:val="000000"/>
              </w:rPr>
              <w:t xml:space="preserve">  </w:t>
            </w:r>
          </w:p>
          <w:p w14:paraId="73025960" w14:textId="77777777" w:rsidR="00A96C28" w:rsidRDefault="00A96C28" w:rsidP="00A96C28">
            <w:pPr>
              <w:rPr>
                <w:color w:val="000000"/>
              </w:rPr>
            </w:pPr>
            <w:r>
              <w:rPr>
                <w:color w:val="000000"/>
              </w:rPr>
              <w:t xml:space="preserve">Use </w:t>
            </w:r>
            <w:r w:rsidRPr="007E7227">
              <w:rPr>
                <w:color w:val="000000"/>
              </w:rPr>
              <w:t>look, cover, write check</w:t>
            </w:r>
            <w:r>
              <w:rPr>
                <w:color w:val="000000"/>
              </w:rPr>
              <w:t xml:space="preserve"> to memorise this section</w:t>
            </w:r>
            <w:r w:rsidRPr="007E7227">
              <w:rPr>
                <w:color w:val="000000"/>
              </w:rPr>
              <w:t xml:space="preserve"> (mark in green pen)</w:t>
            </w:r>
            <w:r>
              <w:rPr>
                <w:color w:val="000000"/>
              </w:rPr>
              <w:t xml:space="preserve">. </w:t>
            </w:r>
          </w:p>
          <w:p w14:paraId="3C2BA0DA" w14:textId="77777777" w:rsidR="00A96C28" w:rsidRDefault="00A96C28" w:rsidP="00A96C28">
            <w:pPr>
              <w:rPr>
                <w:color w:val="000000"/>
              </w:rPr>
            </w:pPr>
            <w:r>
              <w:rPr>
                <w:color w:val="000000"/>
              </w:rPr>
              <w:t>Then complete ‘Energy stores’ assignment on Seneca learning.</w:t>
            </w:r>
          </w:p>
          <w:p w14:paraId="70C6911A" w14:textId="77777777" w:rsidR="00A96C28" w:rsidRDefault="00A96C28" w:rsidP="00A96C28">
            <w:pPr>
              <w:rPr>
                <w:color w:val="000000"/>
              </w:rPr>
            </w:pPr>
            <w:r>
              <w:rPr>
                <w:color w:val="000000"/>
              </w:rPr>
              <w:t>You will need the following code to assign yourself to your class depending on your science class:</w:t>
            </w:r>
          </w:p>
          <w:p w14:paraId="0CB97E58" w14:textId="77777777" w:rsidR="00A96C28" w:rsidRPr="006A796A" w:rsidRDefault="00A96C28" w:rsidP="00A96C28">
            <w:pPr>
              <w:rPr>
                <w:rFonts w:cstheme="minorHAnsi"/>
                <w:color w:val="000000" w:themeColor="text1"/>
              </w:rPr>
            </w:pPr>
            <w:r w:rsidRPr="00F938F1">
              <w:rPr>
                <w:rFonts w:cstheme="minorHAnsi"/>
                <w:color w:val="000000"/>
              </w:rPr>
              <w:t xml:space="preserve">7X1 – </w:t>
            </w:r>
            <w:r w:rsidRPr="006A796A">
              <w:rPr>
                <w:rFonts w:cstheme="minorHAnsi"/>
                <w:b/>
                <w:bCs/>
                <w:color w:val="000000" w:themeColor="text1"/>
              </w:rPr>
              <w:t>3u8pl914zd</w:t>
            </w:r>
          </w:p>
          <w:p w14:paraId="4330BF06" w14:textId="77777777" w:rsidR="00A96C28" w:rsidRPr="006A796A" w:rsidRDefault="00A96C28" w:rsidP="00A96C28">
            <w:pPr>
              <w:rPr>
                <w:rFonts w:cstheme="minorHAnsi"/>
                <w:color w:val="000000" w:themeColor="text1"/>
              </w:rPr>
            </w:pPr>
            <w:r w:rsidRPr="006A796A">
              <w:rPr>
                <w:rFonts w:cstheme="minorHAnsi"/>
                <w:color w:val="000000" w:themeColor="text1"/>
              </w:rPr>
              <w:t xml:space="preserve">7X2 - </w:t>
            </w:r>
            <w:r w:rsidRPr="006A796A">
              <w:rPr>
                <w:rFonts w:cstheme="minorHAnsi"/>
                <w:b/>
                <w:bCs/>
                <w:color w:val="000000" w:themeColor="text1"/>
              </w:rPr>
              <w:t>pkazkkfrye</w:t>
            </w:r>
          </w:p>
          <w:p w14:paraId="401D26D7" w14:textId="77777777" w:rsidR="00A96C28" w:rsidRPr="006A796A" w:rsidRDefault="00A96C28" w:rsidP="00A96C28">
            <w:pPr>
              <w:rPr>
                <w:rFonts w:cstheme="minorHAnsi"/>
                <w:color w:val="000000" w:themeColor="text1"/>
              </w:rPr>
            </w:pPr>
            <w:r w:rsidRPr="006A796A">
              <w:rPr>
                <w:rFonts w:cstheme="minorHAnsi"/>
                <w:color w:val="000000" w:themeColor="text1"/>
              </w:rPr>
              <w:t xml:space="preserve">7Y1 - </w:t>
            </w:r>
            <w:r w:rsidRPr="006A796A">
              <w:rPr>
                <w:rFonts w:cstheme="minorHAnsi"/>
                <w:b/>
                <w:bCs/>
                <w:color w:val="000000" w:themeColor="text1"/>
              </w:rPr>
              <w:t>sgup0re71b</w:t>
            </w:r>
          </w:p>
          <w:p w14:paraId="3967E1E5" w14:textId="77777777" w:rsidR="00A96C28" w:rsidRPr="00F938F1" w:rsidRDefault="00A96C28" w:rsidP="00A96C28">
            <w:pPr>
              <w:rPr>
                <w:rFonts w:cstheme="minorHAnsi"/>
                <w:color w:val="000000" w:themeColor="text1"/>
              </w:rPr>
            </w:pPr>
            <w:r w:rsidRPr="006A796A">
              <w:rPr>
                <w:rFonts w:cstheme="minorHAnsi"/>
                <w:color w:val="000000" w:themeColor="text1"/>
              </w:rPr>
              <w:t xml:space="preserve">7Y2 - </w:t>
            </w:r>
            <w:r w:rsidRPr="006A796A">
              <w:rPr>
                <w:rFonts w:cstheme="minorHAnsi"/>
                <w:b/>
                <w:bCs/>
                <w:color w:val="000000" w:themeColor="text1"/>
              </w:rPr>
              <w:t>o0dvwwlzsj</w:t>
            </w:r>
          </w:p>
          <w:p w14:paraId="6151D539" w14:textId="77777777" w:rsidR="00A96C28" w:rsidRDefault="00A96C28" w:rsidP="00A96C28">
            <w:pPr>
              <w:rPr>
                <w:color w:val="000000"/>
              </w:rPr>
            </w:pPr>
          </w:p>
          <w:p w14:paraId="1B6DCD0B" w14:textId="3C49B469" w:rsidR="00A96C28" w:rsidRDefault="00167AF8" w:rsidP="00A96C28">
            <w:pPr>
              <w:rPr>
                <w:color w:val="000000"/>
              </w:rPr>
            </w:pPr>
            <w:r>
              <w:rPr>
                <w:b/>
                <w:color w:val="000000"/>
              </w:rPr>
              <w:t>KO Energy T</w:t>
            </w:r>
            <w:r w:rsidR="00A96C28" w:rsidRPr="00D979A1">
              <w:rPr>
                <w:b/>
                <w:color w:val="000000"/>
              </w:rPr>
              <w:t xml:space="preserve">ransfer, section D. </w:t>
            </w:r>
            <w:r w:rsidR="00A96C28">
              <w:rPr>
                <w:color w:val="000000"/>
              </w:rPr>
              <w:t xml:space="preserve"> </w:t>
            </w:r>
          </w:p>
          <w:p w14:paraId="5E5FD099" w14:textId="77777777" w:rsidR="00A96C28" w:rsidRDefault="00A96C28" w:rsidP="00A96C28">
            <w:pPr>
              <w:rPr>
                <w:color w:val="000000"/>
              </w:rPr>
            </w:pPr>
            <w:r>
              <w:rPr>
                <w:color w:val="000000"/>
              </w:rPr>
              <w:t xml:space="preserve">Create a mind map to summarise renewable and non-renewable types of energy. </w:t>
            </w:r>
          </w:p>
          <w:p w14:paraId="1CD260DD" w14:textId="77777777" w:rsidR="00A96C28" w:rsidRDefault="00A96C28" w:rsidP="00A96C28">
            <w:pPr>
              <w:rPr>
                <w:color w:val="000000"/>
              </w:rPr>
            </w:pPr>
            <w:r>
              <w:rPr>
                <w:color w:val="000000"/>
              </w:rPr>
              <w:t>Then complete ‘Non-renewable energy’ and ‘Renewable energy’ assignments on Seneca learning.</w:t>
            </w:r>
          </w:p>
          <w:p w14:paraId="2E101AAF" w14:textId="1E2C42AF" w:rsidR="00C36A8F" w:rsidRDefault="00C36A8F" w:rsidP="00C36A8F"/>
        </w:tc>
        <w:tc>
          <w:tcPr>
            <w:tcW w:w="1417" w:type="dxa"/>
          </w:tcPr>
          <w:p w14:paraId="3ADC6917" w14:textId="77777777" w:rsidR="00C36A8F" w:rsidRDefault="00C36A8F" w:rsidP="00C36A8F"/>
        </w:tc>
      </w:tr>
      <w:tr w:rsidR="00DA7F41" w14:paraId="2B99E1C4" w14:textId="77777777" w:rsidTr="00AC5E9A">
        <w:tc>
          <w:tcPr>
            <w:tcW w:w="7650" w:type="dxa"/>
            <w:gridSpan w:val="2"/>
          </w:tcPr>
          <w:p w14:paraId="4A6E1435" w14:textId="77777777" w:rsidR="00C36A8F" w:rsidRPr="00FC1E8B" w:rsidRDefault="00C36A8F" w:rsidP="00C36A8F">
            <w:pPr>
              <w:rPr>
                <w:b/>
              </w:rPr>
            </w:pPr>
            <w:r w:rsidRPr="00FC1E8B">
              <w:rPr>
                <w:b/>
              </w:rPr>
              <w:t>Extension activities if you want to do extra:</w:t>
            </w:r>
          </w:p>
          <w:p w14:paraId="4E0544C6" w14:textId="02AD8A53" w:rsidR="007313EF" w:rsidRPr="007313EF" w:rsidRDefault="0099361E" w:rsidP="0099361E">
            <w:r w:rsidRPr="0099361E">
              <w:t xml:space="preserve">Create a list of energy transfers that are happening all around you in your home for different appliances. For example - Television (electrical energy) </w:t>
            </w:r>
            <w:r w:rsidRPr="0099361E">
              <w:sym w:font="Wingdings" w:char="F0E0"/>
            </w:r>
            <w:r w:rsidRPr="0099361E">
              <w:t xml:space="preserve"> Sound, Light and heat (wasted). </w:t>
            </w:r>
          </w:p>
        </w:tc>
        <w:tc>
          <w:tcPr>
            <w:tcW w:w="1417" w:type="dxa"/>
          </w:tcPr>
          <w:p w14:paraId="3B2C3FD7" w14:textId="77777777" w:rsidR="00DA7F41" w:rsidRDefault="00DA7F41" w:rsidP="00AC5E9A"/>
        </w:tc>
      </w:tr>
    </w:tbl>
    <w:p w14:paraId="35D0D401" w14:textId="77777777" w:rsidR="0040427E" w:rsidRDefault="0040427E" w:rsidP="0040427E">
      <w:pPr>
        <w:rPr>
          <w:b/>
        </w:rPr>
      </w:pPr>
    </w:p>
    <w:p w14:paraId="75C99640" w14:textId="77777777" w:rsidR="0040427E" w:rsidRDefault="0040427E">
      <w:pPr>
        <w:rPr>
          <w:b/>
        </w:rPr>
      </w:pPr>
      <w:r>
        <w:rPr>
          <w:b/>
        </w:rPr>
        <w:br w:type="page"/>
      </w:r>
    </w:p>
    <w:p w14:paraId="6FB0A4DF" w14:textId="276200E8" w:rsidR="00FC1E8B" w:rsidRPr="00DA7F41" w:rsidRDefault="00FC1E8B" w:rsidP="00283C54">
      <w:pPr>
        <w:shd w:val="clear" w:color="auto" w:fill="BFBFBF" w:themeFill="background1" w:themeFillShade="BF"/>
        <w:rPr>
          <w:b/>
        </w:rPr>
      </w:pPr>
      <w:r w:rsidRPr="00DA7F41">
        <w:rPr>
          <w:b/>
        </w:rPr>
        <w:lastRenderedPageBreak/>
        <w:t>History</w:t>
      </w:r>
    </w:p>
    <w:tbl>
      <w:tblPr>
        <w:tblStyle w:val="TableGrid"/>
        <w:tblW w:w="9067" w:type="dxa"/>
        <w:tblLook w:val="04A0" w:firstRow="1" w:lastRow="0" w:firstColumn="1" w:lastColumn="0" w:noHBand="0" w:noVBand="1"/>
      </w:tblPr>
      <w:tblGrid>
        <w:gridCol w:w="1838"/>
        <w:gridCol w:w="5812"/>
        <w:gridCol w:w="1417"/>
      </w:tblGrid>
      <w:tr w:rsidR="00DA7F41" w14:paraId="1B7B06F2" w14:textId="77777777" w:rsidTr="00AC5E9A">
        <w:tc>
          <w:tcPr>
            <w:tcW w:w="1838" w:type="dxa"/>
          </w:tcPr>
          <w:p w14:paraId="66B1E06B" w14:textId="77777777" w:rsidR="00DA7F41" w:rsidRPr="00FC1E8B" w:rsidRDefault="00DA7F41" w:rsidP="00AC5E9A">
            <w:pPr>
              <w:rPr>
                <w:b/>
              </w:rPr>
            </w:pPr>
            <w:r w:rsidRPr="00FC1E8B">
              <w:rPr>
                <w:b/>
              </w:rPr>
              <w:t>Class</w:t>
            </w:r>
          </w:p>
          <w:p w14:paraId="50FB47CE" w14:textId="77777777" w:rsidR="00DA7F41" w:rsidRPr="00FC1E8B" w:rsidRDefault="00DA7F41" w:rsidP="00AC5E9A">
            <w:pPr>
              <w:rPr>
                <w:b/>
              </w:rPr>
            </w:pPr>
            <w:r w:rsidRPr="00FC1E8B">
              <w:rPr>
                <w:b/>
              </w:rPr>
              <w:t>Teacher</w:t>
            </w:r>
          </w:p>
        </w:tc>
        <w:tc>
          <w:tcPr>
            <w:tcW w:w="5812" w:type="dxa"/>
          </w:tcPr>
          <w:p w14:paraId="52FE88FE" w14:textId="77777777" w:rsidR="00DA7F41" w:rsidRPr="00FC1E8B" w:rsidRDefault="0065485C" w:rsidP="00AC5E9A">
            <w:pPr>
              <w:rPr>
                <w:b/>
              </w:rPr>
            </w:pPr>
            <w:r w:rsidRPr="00FC1E8B">
              <w:rPr>
                <w:b/>
              </w:rPr>
              <w:t>Knowledge Organiser sections in order</w:t>
            </w:r>
            <w:r>
              <w:rPr>
                <w:b/>
              </w:rPr>
              <w:t xml:space="preserve"> with suggested strategies</w:t>
            </w:r>
          </w:p>
        </w:tc>
        <w:tc>
          <w:tcPr>
            <w:tcW w:w="1417" w:type="dxa"/>
          </w:tcPr>
          <w:p w14:paraId="09DA6C57" w14:textId="77777777" w:rsidR="00DA7F41" w:rsidRPr="00FC1E8B" w:rsidRDefault="00DA7F41" w:rsidP="00AC5E9A">
            <w:pPr>
              <w:rPr>
                <w:b/>
              </w:rPr>
            </w:pPr>
            <w:r w:rsidRPr="00FC1E8B">
              <w:rPr>
                <w:b/>
              </w:rPr>
              <w:t>Tick when complete</w:t>
            </w:r>
          </w:p>
        </w:tc>
      </w:tr>
      <w:tr w:rsidR="000360EB" w14:paraId="104C5324" w14:textId="77777777" w:rsidTr="00AC5E9A">
        <w:tc>
          <w:tcPr>
            <w:tcW w:w="1838" w:type="dxa"/>
          </w:tcPr>
          <w:p w14:paraId="59C63460" w14:textId="63C4426B" w:rsidR="000360EB" w:rsidRDefault="000360EB" w:rsidP="000360EB">
            <w:pPr>
              <w:jc w:val="center"/>
            </w:pPr>
            <w:r>
              <w:t>7a &amp; 7b</w:t>
            </w:r>
          </w:p>
          <w:p w14:paraId="23D42523" w14:textId="77777777" w:rsidR="000360EB" w:rsidRDefault="000360EB" w:rsidP="000360EB">
            <w:pPr>
              <w:jc w:val="center"/>
            </w:pPr>
          </w:p>
        </w:tc>
        <w:tc>
          <w:tcPr>
            <w:tcW w:w="5812" w:type="dxa"/>
          </w:tcPr>
          <w:p w14:paraId="33D170F7" w14:textId="0F69C7BC" w:rsidR="00295D30" w:rsidRDefault="006A796A" w:rsidP="00295D30">
            <w:r>
              <w:t>Learn the knowledge in s</w:t>
            </w:r>
            <w:r w:rsidR="00295D30">
              <w:t>ections A, B and C along the left-hand side of the Break with Rome KO and then choose an activity. You can do this either on the computer or handwritten with colours.</w:t>
            </w:r>
          </w:p>
          <w:p w14:paraId="04E78242" w14:textId="77777777" w:rsidR="00295D30" w:rsidRPr="002E09DE" w:rsidRDefault="00295D30" w:rsidP="00295D30">
            <w:pPr>
              <w:pStyle w:val="ListParagraph"/>
              <w:numPr>
                <w:ilvl w:val="0"/>
                <w:numId w:val="8"/>
              </w:numPr>
              <w:rPr>
                <w:b/>
              </w:rPr>
            </w:pPr>
            <w:r>
              <w:t>Mindmap the different reasons why Henry VIII wanted a divorce from his first wife, then explain which reason you feel is most important.</w:t>
            </w:r>
          </w:p>
          <w:p w14:paraId="407CDF3D" w14:textId="77777777" w:rsidR="00295D30" w:rsidRPr="002E09DE" w:rsidRDefault="00295D30" w:rsidP="00295D30">
            <w:pPr>
              <w:pStyle w:val="ListParagraph"/>
              <w:rPr>
                <w:b/>
              </w:rPr>
            </w:pPr>
            <w:r>
              <w:t>OR</w:t>
            </w:r>
          </w:p>
          <w:p w14:paraId="111C7997" w14:textId="77777777" w:rsidR="000360EB" w:rsidRPr="0040427E" w:rsidRDefault="00295D30" w:rsidP="000360EB">
            <w:pPr>
              <w:pStyle w:val="ListParagraph"/>
              <w:numPr>
                <w:ilvl w:val="0"/>
                <w:numId w:val="8"/>
              </w:numPr>
              <w:rPr>
                <w:b/>
              </w:rPr>
            </w:pPr>
            <w:r>
              <w:t>Draw and label a baby with all the different reasons why Henry VIII wanted a male heir and the reasons why he was struggling to get one.</w:t>
            </w:r>
          </w:p>
          <w:p w14:paraId="1CA17686" w14:textId="4C19B408" w:rsidR="0040427E" w:rsidRPr="006F7F4D" w:rsidRDefault="0040427E" w:rsidP="0040427E">
            <w:pPr>
              <w:pStyle w:val="ListParagraph"/>
              <w:rPr>
                <w:b/>
              </w:rPr>
            </w:pPr>
          </w:p>
        </w:tc>
        <w:tc>
          <w:tcPr>
            <w:tcW w:w="1417" w:type="dxa"/>
          </w:tcPr>
          <w:p w14:paraId="794CBF1A" w14:textId="77777777" w:rsidR="000360EB" w:rsidRDefault="000360EB" w:rsidP="000360EB"/>
        </w:tc>
      </w:tr>
      <w:tr w:rsidR="000360EB" w14:paraId="1EB68CF5" w14:textId="77777777" w:rsidTr="00AC5E9A">
        <w:tc>
          <w:tcPr>
            <w:tcW w:w="1838" w:type="dxa"/>
          </w:tcPr>
          <w:p w14:paraId="5B1E47F2" w14:textId="19C6BC9A" w:rsidR="000360EB" w:rsidRDefault="000360EB" w:rsidP="000360EB">
            <w:pPr>
              <w:jc w:val="center"/>
            </w:pPr>
            <w:r>
              <w:t>7c&amp;7d</w:t>
            </w:r>
          </w:p>
          <w:p w14:paraId="33BAEDC6" w14:textId="77777777" w:rsidR="000360EB" w:rsidRDefault="000360EB" w:rsidP="000360EB">
            <w:pPr>
              <w:jc w:val="center"/>
            </w:pPr>
          </w:p>
        </w:tc>
        <w:tc>
          <w:tcPr>
            <w:tcW w:w="5812" w:type="dxa"/>
          </w:tcPr>
          <w:p w14:paraId="16D07741" w14:textId="0227B5FB" w:rsidR="00295D30" w:rsidRDefault="006A796A" w:rsidP="00295D30">
            <w:r>
              <w:t xml:space="preserve">Learn the knowledge in the </w:t>
            </w:r>
            <w:r w:rsidR="00295D30">
              <w:t>about Henry’s first three wives – Catherine of Aragon, Anne Boleyn and Jane Seymour. Then choose an activity. You can do this either on the computer of handwritten with colours.</w:t>
            </w:r>
          </w:p>
          <w:p w14:paraId="567BA9EA" w14:textId="77777777" w:rsidR="00295D30" w:rsidRDefault="00295D30" w:rsidP="00295D30">
            <w:pPr>
              <w:pStyle w:val="ListParagraph"/>
              <w:numPr>
                <w:ilvl w:val="0"/>
                <w:numId w:val="8"/>
              </w:numPr>
            </w:pPr>
            <w:r>
              <w:t>Draw and label each of the three lives with important information about them, including how their marriage to Henry ended. If you’re feeling creative, you could even create puppets or dolls!</w:t>
            </w:r>
          </w:p>
          <w:p w14:paraId="776C7952" w14:textId="77777777" w:rsidR="000360EB" w:rsidRDefault="00295D30" w:rsidP="000360EB">
            <w:pPr>
              <w:pStyle w:val="ListParagraph"/>
              <w:numPr>
                <w:ilvl w:val="0"/>
                <w:numId w:val="8"/>
              </w:numPr>
            </w:pPr>
            <w:r>
              <w:t xml:space="preserve">Write a diary entry from the perspective of each of the wives that reflects their marriage to Henry. </w:t>
            </w:r>
          </w:p>
          <w:p w14:paraId="25409D1F" w14:textId="4A6A9F42" w:rsidR="0040427E" w:rsidRDefault="0040427E" w:rsidP="0040427E">
            <w:pPr>
              <w:pStyle w:val="ListParagraph"/>
            </w:pPr>
          </w:p>
        </w:tc>
        <w:tc>
          <w:tcPr>
            <w:tcW w:w="1417" w:type="dxa"/>
          </w:tcPr>
          <w:p w14:paraId="3AD88016" w14:textId="77777777" w:rsidR="000360EB" w:rsidRDefault="000360EB" w:rsidP="000360EB"/>
        </w:tc>
      </w:tr>
      <w:tr w:rsidR="00DA7F41" w14:paraId="54AEC77E" w14:textId="77777777" w:rsidTr="00AC5E9A">
        <w:tc>
          <w:tcPr>
            <w:tcW w:w="7650" w:type="dxa"/>
            <w:gridSpan w:val="2"/>
          </w:tcPr>
          <w:p w14:paraId="28531085" w14:textId="77777777" w:rsidR="000360EB" w:rsidRPr="00FC1E8B" w:rsidRDefault="000360EB" w:rsidP="000360EB">
            <w:pPr>
              <w:rPr>
                <w:b/>
              </w:rPr>
            </w:pPr>
            <w:r w:rsidRPr="00FC1E8B">
              <w:rPr>
                <w:b/>
              </w:rPr>
              <w:t>Extension activities if you want to do extra:</w:t>
            </w:r>
          </w:p>
          <w:p w14:paraId="45AE1B60" w14:textId="44D5D12A" w:rsidR="00295D30" w:rsidRDefault="00295D30" w:rsidP="00295D30">
            <w:r>
              <w:t>Answer one of the following exam style questions:</w:t>
            </w:r>
          </w:p>
          <w:p w14:paraId="435D0738" w14:textId="77777777" w:rsidR="00295D30" w:rsidRDefault="00295D30" w:rsidP="00295D30">
            <w:pPr>
              <w:pStyle w:val="ListParagraph"/>
              <w:numPr>
                <w:ilvl w:val="0"/>
                <w:numId w:val="1"/>
              </w:numPr>
            </w:pPr>
            <w:r>
              <w:t>“Explain why Henry VIII decided to Break with the Church in Rome.”</w:t>
            </w:r>
          </w:p>
          <w:p w14:paraId="03827666" w14:textId="77777777" w:rsidR="00DA7F41" w:rsidRDefault="00295D30" w:rsidP="00295D30">
            <w:pPr>
              <w:pStyle w:val="ListParagraph"/>
              <w:numPr>
                <w:ilvl w:val="0"/>
                <w:numId w:val="1"/>
              </w:numPr>
            </w:pPr>
            <w:r>
              <w:t>Which of Henry’s six marriages was most successful? Justify your answer.</w:t>
            </w:r>
          </w:p>
          <w:p w14:paraId="63D78AC8" w14:textId="487D21B2" w:rsidR="006A796A" w:rsidRDefault="006A796A" w:rsidP="006A796A">
            <w:pPr>
              <w:pStyle w:val="ListParagraph"/>
              <w:ind w:left="360"/>
            </w:pPr>
          </w:p>
        </w:tc>
        <w:tc>
          <w:tcPr>
            <w:tcW w:w="1417" w:type="dxa"/>
          </w:tcPr>
          <w:p w14:paraId="5EF413F7" w14:textId="77777777" w:rsidR="00DA7F41" w:rsidRDefault="00DA7F41" w:rsidP="00AC5E9A"/>
        </w:tc>
      </w:tr>
    </w:tbl>
    <w:p w14:paraId="502801AB" w14:textId="335898E8" w:rsidR="00FC1E8B" w:rsidRDefault="00FC1E8B"/>
    <w:p w14:paraId="29D4CF3F" w14:textId="77777777" w:rsidR="00FC1E8B" w:rsidRPr="00DA7F41" w:rsidRDefault="00FC1E8B" w:rsidP="00DA7F41">
      <w:pPr>
        <w:shd w:val="clear" w:color="auto" w:fill="BFBFBF" w:themeFill="background1" w:themeFillShade="BF"/>
        <w:rPr>
          <w:b/>
        </w:rPr>
      </w:pPr>
      <w:r w:rsidRPr="00DA7F41">
        <w:rPr>
          <w:b/>
        </w:rPr>
        <w:t>Geography</w:t>
      </w:r>
    </w:p>
    <w:tbl>
      <w:tblPr>
        <w:tblStyle w:val="TableGrid"/>
        <w:tblW w:w="9067" w:type="dxa"/>
        <w:tblLook w:val="04A0" w:firstRow="1" w:lastRow="0" w:firstColumn="1" w:lastColumn="0" w:noHBand="0" w:noVBand="1"/>
      </w:tblPr>
      <w:tblGrid>
        <w:gridCol w:w="1838"/>
        <w:gridCol w:w="5812"/>
        <w:gridCol w:w="1417"/>
      </w:tblGrid>
      <w:tr w:rsidR="00DA7F41" w14:paraId="5552B362" w14:textId="77777777" w:rsidTr="00AC5E9A">
        <w:tc>
          <w:tcPr>
            <w:tcW w:w="1838" w:type="dxa"/>
          </w:tcPr>
          <w:p w14:paraId="641F5A5C" w14:textId="77777777" w:rsidR="00DA7F41" w:rsidRPr="00FC1E8B" w:rsidRDefault="00DA7F41" w:rsidP="00AC5E9A">
            <w:pPr>
              <w:rPr>
                <w:b/>
              </w:rPr>
            </w:pPr>
            <w:r w:rsidRPr="00FC1E8B">
              <w:rPr>
                <w:b/>
              </w:rPr>
              <w:t>Class</w:t>
            </w:r>
          </w:p>
          <w:p w14:paraId="21DA5749" w14:textId="77777777" w:rsidR="00DA7F41" w:rsidRPr="00FC1E8B" w:rsidRDefault="00DA7F41" w:rsidP="00AC5E9A">
            <w:pPr>
              <w:rPr>
                <w:b/>
              </w:rPr>
            </w:pPr>
            <w:r w:rsidRPr="00FC1E8B">
              <w:rPr>
                <w:b/>
              </w:rPr>
              <w:t>Teacher</w:t>
            </w:r>
          </w:p>
        </w:tc>
        <w:tc>
          <w:tcPr>
            <w:tcW w:w="5812" w:type="dxa"/>
          </w:tcPr>
          <w:p w14:paraId="50535985" w14:textId="77777777" w:rsidR="00DA7F41" w:rsidRPr="00FC1E8B" w:rsidRDefault="0065485C" w:rsidP="00AC5E9A">
            <w:pPr>
              <w:rPr>
                <w:b/>
              </w:rPr>
            </w:pPr>
            <w:r w:rsidRPr="00FC1E8B">
              <w:rPr>
                <w:b/>
              </w:rPr>
              <w:t>Knowledge Organiser sections in order</w:t>
            </w:r>
            <w:r>
              <w:rPr>
                <w:b/>
              </w:rPr>
              <w:t xml:space="preserve"> with suggested strategies</w:t>
            </w:r>
          </w:p>
        </w:tc>
        <w:tc>
          <w:tcPr>
            <w:tcW w:w="1417" w:type="dxa"/>
          </w:tcPr>
          <w:p w14:paraId="289E2087" w14:textId="77777777" w:rsidR="00DA7F41" w:rsidRPr="00FC1E8B" w:rsidRDefault="00DA7F41" w:rsidP="00AC5E9A">
            <w:pPr>
              <w:rPr>
                <w:b/>
              </w:rPr>
            </w:pPr>
            <w:r w:rsidRPr="00FC1E8B">
              <w:rPr>
                <w:b/>
              </w:rPr>
              <w:t>Tick when complete</w:t>
            </w:r>
          </w:p>
        </w:tc>
      </w:tr>
      <w:tr w:rsidR="00A11B6C" w14:paraId="4362281A" w14:textId="77777777" w:rsidTr="00AC5E9A">
        <w:tc>
          <w:tcPr>
            <w:tcW w:w="1838" w:type="dxa"/>
          </w:tcPr>
          <w:p w14:paraId="57548E26" w14:textId="48A90EBF" w:rsidR="00A11B6C" w:rsidRDefault="00A11B6C" w:rsidP="00A11B6C">
            <w:pPr>
              <w:jc w:val="center"/>
            </w:pPr>
            <w:r>
              <w:t>7a, 7b, 7c and 7d</w:t>
            </w:r>
          </w:p>
          <w:p w14:paraId="246D2682" w14:textId="77777777" w:rsidR="00A11B6C" w:rsidRDefault="00A11B6C" w:rsidP="00A11B6C">
            <w:pPr>
              <w:jc w:val="center"/>
            </w:pPr>
          </w:p>
        </w:tc>
        <w:tc>
          <w:tcPr>
            <w:tcW w:w="5812" w:type="dxa"/>
          </w:tcPr>
          <w:p w14:paraId="7D5C0A8D" w14:textId="5F90C230" w:rsidR="006A796A" w:rsidRDefault="006A796A" w:rsidP="00FE6C6A">
            <w:r>
              <w:t xml:space="preserve">From the South America 2 KO </w:t>
            </w:r>
          </w:p>
          <w:p w14:paraId="082D5A89" w14:textId="49AC9850" w:rsidR="00FE6C6A" w:rsidRDefault="00FE6C6A" w:rsidP="00FE6C6A">
            <w:r>
              <w:t xml:space="preserve">Box 1: look, cover, write and check. </w:t>
            </w:r>
          </w:p>
          <w:p w14:paraId="4EF6F02B" w14:textId="77777777" w:rsidR="00FE6C6A" w:rsidRDefault="00FE6C6A" w:rsidP="00FE6C6A">
            <w:r>
              <w:t xml:space="preserve">Box 2: flashcards </w:t>
            </w:r>
          </w:p>
          <w:p w14:paraId="72687683" w14:textId="77777777" w:rsidR="00FE6C6A" w:rsidRDefault="00FE6C6A" w:rsidP="00FE6C6A">
            <w:r>
              <w:t xml:space="preserve">Box 3: poster </w:t>
            </w:r>
          </w:p>
          <w:p w14:paraId="2C977813" w14:textId="77777777" w:rsidR="00FE6C6A" w:rsidRDefault="00FE6C6A" w:rsidP="00FE6C6A">
            <w:r>
              <w:t xml:space="preserve">Box 4: mind map </w:t>
            </w:r>
          </w:p>
          <w:p w14:paraId="49E64DBD" w14:textId="77777777" w:rsidR="00FE6C6A" w:rsidRDefault="00FE6C6A" w:rsidP="00FE6C6A">
            <w:r>
              <w:t xml:space="preserve">Box 5: flashcards </w:t>
            </w:r>
          </w:p>
          <w:p w14:paraId="2797F84D" w14:textId="77777777" w:rsidR="00A11B6C" w:rsidRDefault="00FE6C6A" w:rsidP="00FE6C6A">
            <w:r>
              <w:t>Box 6: notes</w:t>
            </w:r>
          </w:p>
          <w:p w14:paraId="0A6B0FF6" w14:textId="2522154D" w:rsidR="006F7F4D" w:rsidRDefault="006F7F4D" w:rsidP="00FE6C6A"/>
        </w:tc>
        <w:tc>
          <w:tcPr>
            <w:tcW w:w="1417" w:type="dxa"/>
          </w:tcPr>
          <w:p w14:paraId="485015D3" w14:textId="77777777" w:rsidR="00A11B6C" w:rsidRDefault="00A11B6C" w:rsidP="00A11B6C"/>
        </w:tc>
      </w:tr>
      <w:tr w:rsidR="00A11B6C" w14:paraId="7FD2E8E4" w14:textId="77777777" w:rsidTr="00AC5E9A">
        <w:tc>
          <w:tcPr>
            <w:tcW w:w="7650" w:type="dxa"/>
            <w:gridSpan w:val="2"/>
          </w:tcPr>
          <w:p w14:paraId="765F6FA4" w14:textId="77777777" w:rsidR="00A11B6C" w:rsidRPr="00FC1E8B" w:rsidRDefault="00A11B6C" w:rsidP="00A11B6C">
            <w:pPr>
              <w:rPr>
                <w:b/>
              </w:rPr>
            </w:pPr>
            <w:r w:rsidRPr="00FC1E8B">
              <w:rPr>
                <w:b/>
              </w:rPr>
              <w:t>Extension activities if you want to do extra:</w:t>
            </w:r>
          </w:p>
          <w:p w14:paraId="6A5C9D99" w14:textId="77777777" w:rsidR="00FE6C6A" w:rsidRDefault="004021BC" w:rsidP="00FE6C6A">
            <w:pPr>
              <w:pStyle w:val="ListParagraph"/>
              <w:numPr>
                <w:ilvl w:val="0"/>
                <w:numId w:val="1"/>
              </w:numPr>
            </w:pPr>
            <w:hyperlink r:id="rId12" w:history="1">
              <w:r w:rsidR="00FE6C6A">
                <w:rPr>
                  <w:rStyle w:val="Hyperlink"/>
                </w:rPr>
                <w:t>https://www.bbc.co.uk/bitesize/topics/z96vr82</w:t>
              </w:r>
            </w:hyperlink>
            <w:r w:rsidR="00FE6C6A" w:rsidRPr="5E0267A0">
              <w:t xml:space="preserve">- read the information and complete the quizzes. </w:t>
            </w:r>
          </w:p>
          <w:p w14:paraId="5E945809" w14:textId="77777777" w:rsidR="00A11B6C" w:rsidRDefault="004021BC" w:rsidP="00FE6C6A">
            <w:pPr>
              <w:pStyle w:val="ListParagraph"/>
              <w:numPr>
                <w:ilvl w:val="0"/>
                <w:numId w:val="1"/>
              </w:numPr>
            </w:pPr>
            <w:hyperlink r:id="rId13" w:history="1">
              <w:r w:rsidR="00FE6C6A">
                <w:rPr>
                  <w:rStyle w:val="Hyperlink"/>
                </w:rPr>
                <w:t>https://www.bbc.co.uk/bitesize/topics/zx38q6f</w:t>
              </w:r>
            </w:hyperlink>
            <w:r w:rsidR="00FE6C6A">
              <w:t xml:space="preserve"> - </w:t>
            </w:r>
            <w:r w:rsidR="00FE6C6A" w:rsidRPr="5E0267A0">
              <w:t>read the information and complete the quizzes.</w:t>
            </w:r>
          </w:p>
          <w:p w14:paraId="388F31B1" w14:textId="6C5A484B" w:rsidR="007313EF" w:rsidRDefault="007313EF" w:rsidP="007313EF">
            <w:pPr>
              <w:pStyle w:val="ListParagraph"/>
              <w:ind w:left="360"/>
            </w:pPr>
          </w:p>
        </w:tc>
        <w:tc>
          <w:tcPr>
            <w:tcW w:w="1417" w:type="dxa"/>
          </w:tcPr>
          <w:p w14:paraId="6872311C" w14:textId="77777777" w:rsidR="00A11B6C" w:rsidRDefault="00A11B6C" w:rsidP="00A11B6C"/>
        </w:tc>
      </w:tr>
    </w:tbl>
    <w:p w14:paraId="2724D834" w14:textId="775F1CD7" w:rsidR="00FC1E8B" w:rsidRPr="00DA7F41" w:rsidRDefault="00FC1E8B" w:rsidP="00DA7F41">
      <w:pPr>
        <w:shd w:val="clear" w:color="auto" w:fill="BFBFBF" w:themeFill="background1" w:themeFillShade="BF"/>
        <w:rPr>
          <w:b/>
        </w:rPr>
      </w:pPr>
      <w:r w:rsidRPr="00DA7F41">
        <w:rPr>
          <w:b/>
        </w:rPr>
        <w:lastRenderedPageBreak/>
        <w:t>Philosophy &amp; Ethics</w:t>
      </w:r>
    </w:p>
    <w:tbl>
      <w:tblPr>
        <w:tblStyle w:val="TableGrid"/>
        <w:tblW w:w="9067" w:type="dxa"/>
        <w:tblLook w:val="04A0" w:firstRow="1" w:lastRow="0" w:firstColumn="1" w:lastColumn="0" w:noHBand="0" w:noVBand="1"/>
      </w:tblPr>
      <w:tblGrid>
        <w:gridCol w:w="1838"/>
        <w:gridCol w:w="5812"/>
        <w:gridCol w:w="1417"/>
      </w:tblGrid>
      <w:tr w:rsidR="00DA7F41" w14:paraId="1D7BA12A" w14:textId="77777777" w:rsidTr="00AC5E9A">
        <w:tc>
          <w:tcPr>
            <w:tcW w:w="1838" w:type="dxa"/>
          </w:tcPr>
          <w:p w14:paraId="4B86FB63" w14:textId="77777777" w:rsidR="00DA7F41" w:rsidRPr="00FC1E8B" w:rsidRDefault="00DA7F41" w:rsidP="00AC5E9A">
            <w:pPr>
              <w:rPr>
                <w:b/>
              </w:rPr>
            </w:pPr>
            <w:r w:rsidRPr="00FC1E8B">
              <w:rPr>
                <w:b/>
              </w:rPr>
              <w:t>Class</w:t>
            </w:r>
          </w:p>
          <w:p w14:paraId="1466DD29" w14:textId="77777777" w:rsidR="00DA7F41" w:rsidRPr="00FC1E8B" w:rsidRDefault="00DA7F41" w:rsidP="00AC5E9A">
            <w:pPr>
              <w:rPr>
                <w:b/>
              </w:rPr>
            </w:pPr>
            <w:r w:rsidRPr="00FC1E8B">
              <w:rPr>
                <w:b/>
              </w:rPr>
              <w:t>Teacher</w:t>
            </w:r>
          </w:p>
        </w:tc>
        <w:tc>
          <w:tcPr>
            <w:tcW w:w="5812" w:type="dxa"/>
          </w:tcPr>
          <w:p w14:paraId="493F195A" w14:textId="77777777" w:rsidR="00DA7F41" w:rsidRPr="00FC1E8B" w:rsidRDefault="0065485C" w:rsidP="00AC5E9A">
            <w:pPr>
              <w:rPr>
                <w:b/>
              </w:rPr>
            </w:pPr>
            <w:r w:rsidRPr="00FC1E8B">
              <w:rPr>
                <w:b/>
              </w:rPr>
              <w:t>Knowledge Organiser sections in order</w:t>
            </w:r>
            <w:r>
              <w:rPr>
                <w:b/>
              </w:rPr>
              <w:t xml:space="preserve"> with suggested strategies</w:t>
            </w:r>
          </w:p>
        </w:tc>
        <w:tc>
          <w:tcPr>
            <w:tcW w:w="1417" w:type="dxa"/>
          </w:tcPr>
          <w:p w14:paraId="14BC7906" w14:textId="77777777" w:rsidR="00DA7F41" w:rsidRPr="00FC1E8B" w:rsidRDefault="00DA7F41" w:rsidP="00AC5E9A">
            <w:pPr>
              <w:rPr>
                <w:b/>
              </w:rPr>
            </w:pPr>
            <w:r w:rsidRPr="00FC1E8B">
              <w:rPr>
                <w:b/>
              </w:rPr>
              <w:t>Tick when complete</w:t>
            </w:r>
          </w:p>
        </w:tc>
      </w:tr>
      <w:tr w:rsidR="007069B1" w14:paraId="5E5CF46D" w14:textId="77777777" w:rsidTr="00AC5E9A">
        <w:tc>
          <w:tcPr>
            <w:tcW w:w="1838" w:type="dxa"/>
          </w:tcPr>
          <w:p w14:paraId="219CCD4D" w14:textId="77777777" w:rsidR="003047D7" w:rsidRDefault="003047D7" w:rsidP="007069B1">
            <w:pPr>
              <w:jc w:val="center"/>
            </w:pPr>
            <w:r>
              <w:t>All Classes</w:t>
            </w:r>
          </w:p>
          <w:p w14:paraId="2AE294C3" w14:textId="366602C6" w:rsidR="007069B1" w:rsidRDefault="007069B1" w:rsidP="007069B1">
            <w:pPr>
              <w:jc w:val="center"/>
            </w:pPr>
            <w:r>
              <w:t>7a</w:t>
            </w:r>
            <w:r w:rsidR="003047D7">
              <w:t>, 7b, 7c, 7d</w:t>
            </w:r>
          </w:p>
          <w:p w14:paraId="5171C1C6" w14:textId="77777777" w:rsidR="007069B1" w:rsidRDefault="007069B1" w:rsidP="007069B1">
            <w:pPr>
              <w:jc w:val="center"/>
            </w:pPr>
          </w:p>
        </w:tc>
        <w:tc>
          <w:tcPr>
            <w:tcW w:w="5812" w:type="dxa"/>
          </w:tcPr>
          <w:p w14:paraId="1C130BFA" w14:textId="77777777" w:rsidR="006A796A" w:rsidRDefault="006A796A" w:rsidP="003047D7">
            <w:pPr>
              <w:tabs>
                <w:tab w:val="left" w:pos="3825"/>
              </w:tabs>
            </w:pPr>
            <w:r>
              <w:t>Using the Jesus Part 1 KO</w:t>
            </w:r>
          </w:p>
          <w:p w14:paraId="52D7265E" w14:textId="5748B9F7" w:rsidR="003047D7" w:rsidRDefault="003047D7" w:rsidP="003047D7">
            <w:pPr>
              <w:tabs>
                <w:tab w:val="left" w:pos="3825"/>
              </w:tabs>
            </w:pPr>
            <w:r>
              <w:t>A: Flash Cards</w:t>
            </w:r>
            <w:r>
              <w:tab/>
            </w:r>
          </w:p>
          <w:p w14:paraId="3BAC0F5F" w14:textId="77777777" w:rsidR="003047D7" w:rsidRDefault="003047D7" w:rsidP="007069B1">
            <w:r>
              <w:t>B: Spider diagram on different beliefs about Jesus</w:t>
            </w:r>
          </w:p>
          <w:p w14:paraId="5E553A4C" w14:textId="77777777" w:rsidR="007069B1" w:rsidRDefault="003047D7" w:rsidP="007069B1">
            <w:r>
              <w:t>Discuss at home: Do you think Jesus existed? Why?</w:t>
            </w:r>
          </w:p>
          <w:p w14:paraId="1423A6F8" w14:textId="41C43721" w:rsidR="00167AF8" w:rsidRDefault="00167AF8" w:rsidP="0040427E"/>
        </w:tc>
        <w:tc>
          <w:tcPr>
            <w:tcW w:w="1417" w:type="dxa"/>
          </w:tcPr>
          <w:p w14:paraId="36C929FF" w14:textId="77777777" w:rsidR="007069B1" w:rsidRDefault="007069B1" w:rsidP="007069B1"/>
        </w:tc>
      </w:tr>
      <w:tr w:rsidR="00DA7F41" w14:paraId="45E8F3E7" w14:textId="77777777" w:rsidTr="00AC5E9A">
        <w:tc>
          <w:tcPr>
            <w:tcW w:w="7650" w:type="dxa"/>
            <w:gridSpan w:val="2"/>
          </w:tcPr>
          <w:p w14:paraId="62299C0A" w14:textId="77777777" w:rsidR="003047D7" w:rsidRDefault="007069B1" w:rsidP="003047D7">
            <w:pPr>
              <w:rPr>
                <w:b/>
              </w:rPr>
            </w:pPr>
            <w:r w:rsidRPr="00FC1E8B">
              <w:rPr>
                <w:b/>
              </w:rPr>
              <w:t>Extension activities if you want to do extra:</w:t>
            </w:r>
          </w:p>
          <w:p w14:paraId="177E6AEA" w14:textId="77777777" w:rsidR="00DA7F41" w:rsidRDefault="003047D7" w:rsidP="003047D7">
            <w:pPr>
              <w:pStyle w:val="ListParagraph"/>
              <w:numPr>
                <w:ilvl w:val="0"/>
                <w:numId w:val="1"/>
              </w:numPr>
            </w:pPr>
            <w:r w:rsidRPr="003047D7">
              <w:t>Research a different religious leader (Mohammed, Buddha, Guru Nanak, Dalai Lama). Create a fact file on them; this could be a PPT or big poster. Please post it on teams.</w:t>
            </w:r>
          </w:p>
          <w:p w14:paraId="3CF16FC9" w14:textId="2ABC5E67" w:rsidR="00283C54" w:rsidRPr="003047D7" w:rsidRDefault="00283C54" w:rsidP="00283C54">
            <w:pPr>
              <w:pStyle w:val="ListParagraph"/>
              <w:ind w:left="360"/>
            </w:pPr>
          </w:p>
        </w:tc>
        <w:tc>
          <w:tcPr>
            <w:tcW w:w="1417" w:type="dxa"/>
          </w:tcPr>
          <w:p w14:paraId="155A57DA" w14:textId="77777777" w:rsidR="00DA7F41" w:rsidRDefault="00DA7F41" w:rsidP="00AC5E9A"/>
        </w:tc>
      </w:tr>
    </w:tbl>
    <w:p w14:paraId="17DF97C6" w14:textId="77777777" w:rsidR="00283C54" w:rsidRDefault="00283C54"/>
    <w:p w14:paraId="323AB757" w14:textId="77777777" w:rsidR="00FC1E8B" w:rsidRPr="00DA7F41" w:rsidRDefault="00DA7F41" w:rsidP="00DA7F41">
      <w:pPr>
        <w:shd w:val="clear" w:color="auto" w:fill="BFBFBF" w:themeFill="background1" w:themeFillShade="BF"/>
        <w:rPr>
          <w:b/>
        </w:rPr>
      </w:pPr>
      <w:r w:rsidRPr="00DA7F41">
        <w:rPr>
          <w:b/>
        </w:rPr>
        <w:t>Spanish</w:t>
      </w:r>
    </w:p>
    <w:tbl>
      <w:tblPr>
        <w:tblStyle w:val="TableGrid"/>
        <w:tblW w:w="9067" w:type="dxa"/>
        <w:tblLook w:val="04A0" w:firstRow="1" w:lastRow="0" w:firstColumn="1" w:lastColumn="0" w:noHBand="0" w:noVBand="1"/>
      </w:tblPr>
      <w:tblGrid>
        <w:gridCol w:w="1838"/>
        <w:gridCol w:w="5812"/>
        <w:gridCol w:w="1417"/>
      </w:tblGrid>
      <w:tr w:rsidR="00DA7F41" w14:paraId="4961B970" w14:textId="77777777" w:rsidTr="00AC5E9A">
        <w:tc>
          <w:tcPr>
            <w:tcW w:w="1838" w:type="dxa"/>
          </w:tcPr>
          <w:p w14:paraId="11985C5A" w14:textId="77777777" w:rsidR="00DA7F41" w:rsidRPr="00FC1E8B" w:rsidRDefault="00DA7F41" w:rsidP="00AC5E9A">
            <w:pPr>
              <w:rPr>
                <w:b/>
              </w:rPr>
            </w:pPr>
            <w:r w:rsidRPr="00FC1E8B">
              <w:rPr>
                <w:b/>
              </w:rPr>
              <w:t>Class</w:t>
            </w:r>
          </w:p>
          <w:p w14:paraId="1D1B90B6" w14:textId="77777777" w:rsidR="00DA7F41" w:rsidRPr="00FC1E8B" w:rsidRDefault="00DA7F41" w:rsidP="00AC5E9A">
            <w:pPr>
              <w:rPr>
                <w:b/>
              </w:rPr>
            </w:pPr>
            <w:r w:rsidRPr="00FC1E8B">
              <w:rPr>
                <w:b/>
              </w:rPr>
              <w:t>Teacher</w:t>
            </w:r>
          </w:p>
        </w:tc>
        <w:tc>
          <w:tcPr>
            <w:tcW w:w="5812" w:type="dxa"/>
          </w:tcPr>
          <w:p w14:paraId="458B4971" w14:textId="77777777" w:rsidR="00DA7F41" w:rsidRPr="00FC1E8B" w:rsidRDefault="0065485C" w:rsidP="00AC5E9A">
            <w:pPr>
              <w:rPr>
                <w:b/>
              </w:rPr>
            </w:pPr>
            <w:r w:rsidRPr="00FC1E8B">
              <w:rPr>
                <w:b/>
              </w:rPr>
              <w:t>Knowledge Organiser sections in order</w:t>
            </w:r>
            <w:r>
              <w:rPr>
                <w:b/>
              </w:rPr>
              <w:t xml:space="preserve"> with suggested strategies</w:t>
            </w:r>
          </w:p>
        </w:tc>
        <w:tc>
          <w:tcPr>
            <w:tcW w:w="1417" w:type="dxa"/>
          </w:tcPr>
          <w:p w14:paraId="0B8D5E27" w14:textId="0B290327" w:rsidR="00DA7F41" w:rsidRPr="00283C54" w:rsidRDefault="005263FE" w:rsidP="00AC5E9A">
            <w:pPr>
              <w:rPr>
                <w:b/>
                <w:sz w:val="20"/>
              </w:rPr>
            </w:pPr>
            <w:r w:rsidRPr="00283C54">
              <w:rPr>
                <w:rFonts w:ascii="Calibri" w:hAnsi="Calibri" w:cs="Calibri"/>
                <w:b/>
                <w:bCs/>
                <w:color w:val="000000"/>
                <w:sz w:val="20"/>
                <w:shd w:val="clear" w:color="auto" w:fill="FFFFFF"/>
              </w:rPr>
              <w:t>Add ticks for each 20 minute practice on Quizlet</w:t>
            </w:r>
          </w:p>
        </w:tc>
      </w:tr>
      <w:tr w:rsidR="00CE14AD" w14:paraId="17F3C508" w14:textId="77777777" w:rsidTr="00AC5E9A">
        <w:tc>
          <w:tcPr>
            <w:tcW w:w="1838" w:type="dxa"/>
          </w:tcPr>
          <w:p w14:paraId="2FE27368" w14:textId="30715385" w:rsidR="00CE14AD" w:rsidRDefault="00CE14AD" w:rsidP="00CE14AD">
            <w:pPr>
              <w:jc w:val="center"/>
            </w:pPr>
            <w:r>
              <w:t>7a, b, c &amp; d</w:t>
            </w:r>
          </w:p>
          <w:p w14:paraId="2365DD0E" w14:textId="77777777" w:rsidR="00CE14AD" w:rsidRDefault="00CE14AD" w:rsidP="00CE14AD">
            <w:pPr>
              <w:jc w:val="center"/>
            </w:pPr>
          </w:p>
        </w:tc>
        <w:tc>
          <w:tcPr>
            <w:tcW w:w="5812" w:type="dxa"/>
          </w:tcPr>
          <w:p w14:paraId="1F296810" w14:textId="77777777" w:rsidR="005263FE" w:rsidRDefault="005263FE" w:rsidP="005263F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Practise the links below little and often, as there is a lot to learn but you can re-visit the Quizlet and keep practising until you remember them.</w:t>
            </w:r>
          </w:p>
          <w:p w14:paraId="1289FAFE" w14:textId="77777777" w:rsidR="005263FE" w:rsidRDefault="005263FE" w:rsidP="005263F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61FE654" w14:textId="47482F74" w:rsidR="00283C54" w:rsidRDefault="005263FE" w:rsidP="005263F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Year 7 KO </w:t>
            </w:r>
            <w:r w:rsidR="00167AF8">
              <w:rPr>
                <w:rFonts w:ascii="Calibri" w:hAnsi="Calibri" w:cs="Calibri"/>
                <w:color w:val="000000"/>
                <w:sz w:val="22"/>
                <w:szCs w:val="22"/>
              </w:rPr>
              <w:t>Past T</w:t>
            </w:r>
            <w:r>
              <w:rPr>
                <w:rFonts w:ascii="Calibri" w:hAnsi="Calibri" w:cs="Calibri"/>
                <w:color w:val="000000"/>
                <w:sz w:val="22"/>
                <w:szCs w:val="22"/>
              </w:rPr>
              <w:t>ense:</w:t>
            </w:r>
          </w:p>
          <w:p w14:paraId="526E9932" w14:textId="1EACCC22" w:rsidR="005263FE" w:rsidRDefault="005263FE" w:rsidP="005263F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hyperlink r:id="rId14" w:tgtFrame="_blank" w:tooltip="Original URL: https://quizlet.com/_68efo0?x=1jqt&amp;i=191fbz. Click or tap if you trust this link." w:history="1">
              <w:r>
                <w:rPr>
                  <w:rStyle w:val="Hyperlink"/>
                  <w:rFonts w:ascii="Calibri" w:hAnsi="Calibri" w:cs="Calibri"/>
                  <w:sz w:val="22"/>
                  <w:szCs w:val="22"/>
                  <w:bdr w:val="none" w:sz="0" w:space="0" w:color="auto" w:frame="1"/>
                </w:rPr>
                <w:t>https://quizlet.com/_68efo0?x=1jqt&amp;i=191fbz</w:t>
              </w:r>
            </w:hyperlink>
          </w:p>
          <w:p w14:paraId="77F7F278" w14:textId="77777777" w:rsidR="005263FE" w:rsidRDefault="005263FE" w:rsidP="005263F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81E3910" w14:textId="77777777" w:rsidR="00283C54" w:rsidRDefault="005263FE" w:rsidP="005263F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rPr>
              <w:t>Me gusta comer vocab Quizlet:</w:t>
            </w:r>
            <w:r>
              <w:rPr>
                <w:rFonts w:ascii="Calibri" w:hAnsi="Calibri" w:cs="Calibri"/>
                <w:color w:val="000000"/>
                <w:sz w:val="22"/>
                <w:szCs w:val="22"/>
                <w:bdr w:val="none" w:sz="0" w:space="0" w:color="auto" w:frame="1"/>
              </w:rPr>
              <w:t> </w:t>
            </w:r>
          </w:p>
          <w:p w14:paraId="7E1DE797" w14:textId="03867409" w:rsidR="005263FE" w:rsidRDefault="004021BC" w:rsidP="005263FE">
            <w:pPr>
              <w:pStyle w:val="NormalWeb"/>
              <w:shd w:val="clear" w:color="auto" w:fill="FFFFFF"/>
              <w:spacing w:before="0" w:beforeAutospacing="0" w:after="0" w:afterAutospacing="0"/>
              <w:rPr>
                <w:rFonts w:ascii="Calibri" w:hAnsi="Calibri" w:cs="Calibri"/>
                <w:color w:val="000000"/>
                <w:sz w:val="22"/>
                <w:szCs w:val="22"/>
              </w:rPr>
            </w:pPr>
            <w:hyperlink r:id="rId15" w:tgtFrame="_blank" w:tooltip="Original URL: https://quizlet.com/_4ebll1?x=1jqt&amp;i=191fbz. Click or tap if you trust this link." w:history="1">
              <w:r w:rsidR="005263FE">
                <w:rPr>
                  <w:rStyle w:val="Hyperlink"/>
                  <w:rFonts w:ascii="Calibri" w:hAnsi="Calibri" w:cs="Calibri"/>
                  <w:sz w:val="22"/>
                  <w:szCs w:val="22"/>
                  <w:bdr w:val="none" w:sz="0" w:space="0" w:color="auto" w:frame="1"/>
                </w:rPr>
                <w:t>https://quizlet.com/_4ebll1?x=1jqt&amp;i=191fbz</w:t>
              </w:r>
            </w:hyperlink>
          </w:p>
          <w:p w14:paraId="5C4A91C0" w14:textId="77777777" w:rsidR="005263FE" w:rsidRDefault="005263FE" w:rsidP="005263FE">
            <w:pPr>
              <w:pStyle w:val="NormalWeb"/>
              <w:shd w:val="clear" w:color="auto" w:fill="FFFFFF"/>
              <w:spacing w:before="0" w:beforeAutospacing="0" w:after="0" w:afterAutospacing="0"/>
              <w:rPr>
                <w:rFonts w:ascii="Calibri" w:hAnsi="Calibri" w:cs="Calibri"/>
                <w:color w:val="000000"/>
                <w:sz w:val="22"/>
                <w:szCs w:val="22"/>
              </w:rPr>
            </w:pPr>
          </w:p>
          <w:p w14:paraId="0140DE61" w14:textId="06892266" w:rsidR="00CE14AD" w:rsidRDefault="005263FE" w:rsidP="005263F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send Mr Payan/Mrs Barrett a screen shot of how you are getting on</w:t>
            </w:r>
            <w:r w:rsidR="00283C54">
              <w:rPr>
                <w:rFonts w:ascii="Calibri" w:hAnsi="Calibri" w:cs="Calibri"/>
                <w:color w:val="000000"/>
                <w:sz w:val="22"/>
                <w:szCs w:val="22"/>
              </w:rPr>
              <w:t xml:space="preserve"> with the Learn mode of Quizlet.</w:t>
            </w:r>
          </w:p>
          <w:p w14:paraId="750E50F6" w14:textId="77777777" w:rsidR="005263FE" w:rsidRDefault="005263FE" w:rsidP="005263FE">
            <w:pPr>
              <w:pStyle w:val="NormalWeb"/>
              <w:shd w:val="clear" w:color="auto" w:fill="FFFFFF"/>
              <w:spacing w:before="0" w:beforeAutospacing="0" w:after="0" w:afterAutospacing="0"/>
              <w:rPr>
                <w:rFonts w:ascii="Calibri" w:hAnsi="Calibri" w:cs="Calibri"/>
                <w:color w:val="000000"/>
                <w:sz w:val="22"/>
                <w:szCs w:val="22"/>
              </w:rPr>
            </w:pPr>
          </w:p>
          <w:p w14:paraId="5709AD24" w14:textId="77777777" w:rsidR="005263FE" w:rsidRDefault="005263FE" w:rsidP="005263FE">
            <w:pPr>
              <w:pStyle w:val="NormalWeb"/>
              <w:shd w:val="clear" w:color="auto" w:fill="FFFFFF"/>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Practise KO 5 and ‘Me gusta comer’ Quizlets (links above)</w:t>
            </w:r>
          </w:p>
          <w:p w14:paraId="15DE30EA" w14:textId="55F94645" w:rsidR="00283C54" w:rsidRPr="005263FE" w:rsidRDefault="00283C54" w:rsidP="005263FE">
            <w:pPr>
              <w:pStyle w:val="NormalWeb"/>
              <w:shd w:val="clear" w:color="auto" w:fill="FFFFFF"/>
              <w:spacing w:before="0" w:beforeAutospacing="0" w:after="0" w:afterAutospacing="0"/>
              <w:rPr>
                <w:rFonts w:ascii="Calibri" w:hAnsi="Calibri" w:cs="Calibri"/>
                <w:color w:val="000000"/>
                <w:sz w:val="22"/>
                <w:szCs w:val="22"/>
              </w:rPr>
            </w:pPr>
          </w:p>
        </w:tc>
        <w:tc>
          <w:tcPr>
            <w:tcW w:w="1417" w:type="dxa"/>
          </w:tcPr>
          <w:p w14:paraId="080737C9" w14:textId="77777777" w:rsidR="00CE14AD" w:rsidRDefault="00CE14AD" w:rsidP="00CE14AD"/>
        </w:tc>
      </w:tr>
      <w:tr w:rsidR="00DA7F41" w14:paraId="51EA84AB" w14:textId="77777777" w:rsidTr="00AC5E9A">
        <w:tc>
          <w:tcPr>
            <w:tcW w:w="7650" w:type="dxa"/>
            <w:gridSpan w:val="2"/>
          </w:tcPr>
          <w:p w14:paraId="52810379" w14:textId="77777777" w:rsidR="00DA7F41" w:rsidRPr="00FC1E8B" w:rsidRDefault="00DA7F41" w:rsidP="00AC5E9A">
            <w:pPr>
              <w:rPr>
                <w:b/>
              </w:rPr>
            </w:pPr>
            <w:r w:rsidRPr="00FC1E8B">
              <w:rPr>
                <w:b/>
              </w:rPr>
              <w:t>Extension activities if you want to do extra:</w:t>
            </w:r>
          </w:p>
          <w:p w14:paraId="167A83D5" w14:textId="2B446E49" w:rsidR="005263FE" w:rsidRDefault="005263FE" w:rsidP="00283C54">
            <w:pPr>
              <w:numPr>
                <w:ilvl w:val="0"/>
                <w:numId w:val="5"/>
              </w:numPr>
              <w:shd w:val="clear" w:color="auto" w:fill="FFFFFF"/>
              <w:spacing w:afterAutospacing="1"/>
              <w:rPr>
                <w:rFonts w:ascii="Calibri" w:hAnsi="Calibri" w:cs="Calibri"/>
                <w:color w:val="000000"/>
              </w:rPr>
            </w:pPr>
            <w:r>
              <w:rPr>
                <w:rFonts w:ascii="Calibri" w:hAnsi="Calibri" w:cs="Calibri"/>
                <w:color w:val="000000"/>
              </w:rPr>
              <w:t>Practise ‘lo pasaste bien?’ Quizlet</w:t>
            </w:r>
            <w:r>
              <w:rPr>
                <w:rFonts w:ascii="Calibri" w:hAnsi="Calibri" w:cs="Calibri"/>
                <w:color w:val="000000"/>
                <w:bdr w:val="none" w:sz="0" w:space="0" w:color="auto" w:frame="1"/>
              </w:rPr>
              <w:t> </w:t>
            </w:r>
            <w:hyperlink r:id="rId16" w:tgtFrame="_blank" w:tooltip="Original URL: https://quizlet.com/_4ebll1?x=1jqt&amp;i=191fbz. Click or tap if you trust this link." w:history="1">
              <w:r>
                <w:rPr>
                  <w:rStyle w:val="Hyperlink"/>
                  <w:rFonts w:ascii="Calibri" w:hAnsi="Calibri" w:cs="Calibri"/>
                  <w:bdr w:val="none" w:sz="0" w:space="0" w:color="auto" w:frame="1"/>
                </w:rPr>
                <w:t>https://quizlet.com/_4ebll1?x=1jqt&amp;i=191fbz</w:t>
              </w:r>
            </w:hyperlink>
          </w:p>
          <w:p w14:paraId="75204463" w14:textId="77777777" w:rsidR="005263FE" w:rsidRDefault="005263FE" w:rsidP="005263FE">
            <w:pPr>
              <w:numPr>
                <w:ilvl w:val="0"/>
                <w:numId w:val="5"/>
              </w:numPr>
              <w:shd w:val="clear" w:color="auto" w:fill="FFFFFF"/>
              <w:spacing w:beforeAutospacing="1" w:afterAutospacing="1"/>
              <w:rPr>
                <w:rFonts w:ascii="Calibri" w:hAnsi="Calibri" w:cs="Calibri"/>
                <w:color w:val="000000"/>
              </w:rPr>
            </w:pPr>
            <w:r>
              <w:rPr>
                <w:rFonts w:ascii="Calibri" w:hAnsi="Calibri" w:cs="Calibri"/>
                <w:color w:val="000000"/>
              </w:rPr>
              <w:t>Practise Seneca KS3 Spanish</w:t>
            </w:r>
            <w:r>
              <w:rPr>
                <w:rFonts w:ascii="Calibri" w:hAnsi="Calibri" w:cs="Calibri"/>
                <w:color w:val="000000"/>
                <w:bdr w:val="none" w:sz="0" w:space="0" w:color="auto" w:frame="1"/>
              </w:rPr>
              <w:t> </w:t>
            </w:r>
            <w:hyperlink r:id="rId17" w:tgtFrame="_blank" w:tooltip="Original URL: http://www.senecalearning.com/. Click or tap if you trust this link." w:history="1">
              <w:r>
                <w:rPr>
                  <w:rStyle w:val="Hyperlink"/>
                  <w:rFonts w:ascii="Calibri" w:hAnsi="Calibri" w:cs="Calibri"/>
                  <w:bdr w:val="none" w:sz="0" w:space="0" w:color="auto" w:frame="1"/>
                </w:rPr>
                <w:t>www.senecalearning.com</w:t>
              </w:r>
            </w:hyperlink>
          </w:p>
          <w:p w14:paraId="71EC8B23" w14:textId="77777777" w:rsidR="005263FE" w:rsidRDefault="005263FE" w:rsidP="005263FE">
            <w:pPr>
              <w:numPr>
                <w:ilvl w:val="0"/>
                <w:numId w:val="5"/>
              </w:numPr>
              <w:shd w:val="clear" w:color="auto" w:fill="FFFFFF"/>
              <w:spacing w:before="100" w:beforeAutospacing="1" w:after="100" w:afterAutospacing="1"/>
              <w:rPr>
                <w:rFonts w:ascii="Calibri" w:hAnsi="Calibri" w:cs="Calibri"/>
                <w:color w:val="000000"/>
              </w:rPr>
            </w:pPr>
            <w:r>
              <w:rPr>
                <w:rFonts w:ascii="Calibri" w:hAnsi="Calibri" w:cs="Calibri"/>
                <w:color w:val="000000"/>
              </w:rPr>
              <w:t>Practise Spanish on Duolingo</w:t>
            </w:r>
          </w:p>
          <w:p w14:paraId="1AA2C39D" w14:textId="77777777" w:rsidR="005263FE" w:rsidRDefault="005263FE" w:rsidP="005263FE">
            <w:pPr>
              <w:numPr>
                <w:ilvl w:val="0"/>
                <w:numId w:val="5"/>
              </w:numPr>
              <w:shd w:val="clear" w:color="auto" w:fill="FFFFFF"/>
              <w:spacing w:before="100" w:beforeAutospacing="1" w:after="100" w:afterAutospacing="1"/>
              <w:rPr>
                <w:rFonts w:ascii="Calibri" w:hAnsi="Calibri" w:cs="Calibri"/>
                <w:color w:val="000000"/>
              </w:rPr>
            </w:pPr>
            <w:r>
              <w:rPr>
                <w:rFonts w:ascii="Calibri" w:hAnsi="Calibri" w:cs="Calibri"/>
                <w:color w:val="000000"/>
              </w:rPr>
              <w:t>Do some Spanish writing and email it to your teacher</w:t>
            </w:r>
          </w:p>
          <w:p w14:paraId="3A6F0C34" w14:textId="5FAB9733" w:rsidR="00DA7F41" w:rsidRPr="00283C54" w:rsidRDefault="005263FE" w:rsidP="00283C54">
            <w:pPr>
              <w:numPr>
                <w:ilvl w:val="0"/>
                <w:numId w:val="5"/>
              </w:numPr>
              <w:shd w:val="clear" w:color="auto" w:fill="FFFFFF"/>
              <w:spacing w:before="100" w:beforeAutospacing="1" w:after="100" w:afterAutospacing="1"/>
              <w:rPr>
                <w:rFonts w:ascii="Calibri" w:hAnsi="Calibri" w:cs="Calibri"/>
                <w:color w:val="000000"/>
              </w:rPr>
            </w:pPr>
            <w:r>
              <w:rPr>
                <w:rFonts w:ascii="Calibri" w:hAnsi="Calibri" w:cs="Calibri"/>
                <w:color w:val="000000"/>
              </w:rPr>
              <w:t>Revise previous sections of vocabulary from your pink booklet</w:t>
            </w:r>
          </w:p>
        </w:tc>
        <w:tc>
          <w:tcPr>
            <w:tcW w:w="1417" w:type="dxa"/>
          </w:tcPr>
          <w:p w14:paraId="5133F929" w14:textId="77777777" w:rsidR="00DA7F41" w:rsidRDefault="00DA7F41" w:rsidP="00AC5E9A"/>
        </w:tc>
      </w:tr>
    </w:tbl>
    <w:p w14:paraId="2CF067BE" w14:textId="420A6151" w:rsidR="00DA7F41" w:rsidRDefault="00DA7F41"/>
    <w:p w14:paraId="23443C71" w14:textId="77777777" w:rsidR="00167AF8" w:rsidRDefault="00167AF8"/>
    <w:p w14:paraId="308A205F" w14:textId="77777777" w:rsidR="0040427E" w:rsidRDefault="0040427E">
      <w:pPr>
        <w:rPr>
          <w:b/>
        </w:rPr>
      </w:pPr>
      <w:r>
        <w:rPr>
          <w:b/>
        </w:rPr>
        <w:br w:type="page"/>
      </w:r>
    </w:p>
    <w:p w14:paraId="44F865DD" w14:textId="6473261D" w:rsidR="00CA2439" w:rsidRPr="00DA7F41" w:rsidRDefault="00CA2439" w:rsidP="00283C54">
      <w:pPr>
        <w:shd w:val="clear" w:color="auto" w:fill="BFBFBF" w:themeFill="background1" w:themeFillShade="BF"/>
        <w:rPr>
          <w:b/>
        </w:rPr>
      </w:pPr>
      <w:r w:rsidRPr="00DA7F41">
        <w:rPr>
          <w:b/>
        </w:rPr>
        <w:lastRenderedPageBreak/>
        <w:t>Drama</w:t>
      </w:r>
    </w:p>
    <w:tbl>
      <w:tblPr>
        <w:tblStyle w:val="TableGrid"/>
        <w:tblW w:w="9067" w:type="dxa"/>
        <w:tblLook w:val="04A0" w:firstRow="1" w:lastRow="0" w:firstColumn="1" w:lastColumn="0" w:noHBand="0" w:noVBand="1"/>
      </w:tblPr>
      <w:tblGrid>
        <w:gridCol w:w="1838"/>
        <w:gridCol w:w="5812"/>
        <w:gridCol w:w="1417"/>
      </w:tblGrid>
      <w:tr w:rsidR="00CA2439" w14:paraId="6D573E14" w14:textId="77777777" w:rsidTr="001365F2">
        <w:tc>
          <w:tcPr>
            <w:tcW w:w="1838" w:type="dxa"/>
          </w:tcPr>
          <w:p w14:paraId="0868AF46" w14:textId="77777777" w:rsidR="00CA2439" w:rsidRPr="00FC1E8B" w:rsidRDefault="00CA2439" w:rsidP="001365F2">
            <w:pPr>
              <w:rPr>
                <w:b/>
              </w:rPr>
            </w:pPr>
            <w:r w:rsidRPr="00FC1E8B">
              <w:rPr>
                <w:b/>
              </w:rPr>
              <w:t>Class</w:t>
            </w:r>
          </w:p>
          <w:p w14:paraId="3318B7B1" w14:textId="77777777" w:rsidR="00CA2439" w:rsidRPr="00FC1E8B" w:rsidRDefault="00CA2439" w:rsidP="001365F2">
            <w:pPr>
              <w:rPr>
                <w:b/>
              </w:rPr>
            </w:pPr>
            <w:r w:rsidRPr="00FC1E8B">
              <w:rPr>
                <w:b/>
              </w:rPr>
              <w:t>Teacher</w:t>
            </w:r>
          </w:p>
        </w:tc>
        <w:tc>
          <w:tcPr>
            <w:tcW w:w="5812" w:type="dxa"/>
          </w:tcPr>
          <w:p w14:paraId="564BE208" w14:textId="77777777" w:rsidR="00CA2439" w:rsidRPr="00FC1E8B" w:rsidRDefault="00CA2439" w:rsidP="001365F2">
            <w:pPr>
              <w:rPr>
                <w:b/>
              </w:rPr>
            </w:pPr>
            <w:r w:rsidRPr="00FC1E8B">
              <w:rPr>
                <w:b/>
              </w:rPr>
              <w:t>Knowledge Organiser sections in order</w:t>
            </w:r>
            <w:r>
              <w:rPr>
                <w:b/>
              </w:rPr>
              <w:t xml:space="preserve"> with suggested strategies</w:t>
            </w:r>
          </w:p>
        </w:tc>
        <w:tc>
          <w:tcPr>
            <w:tcW w:w="1417" w:type="dxa"/>
          </w:tcPr>
          <w:p w14:paraId="382B39DA" w14:textId="77777777" w:rsidR="00CA2439" w:rsidRPr="00FC1E8B" w:rsidRDefault="00CA2439" w:rsidP="001365F2">
            <w:pPr>
              <w:rPr>
                <w:b/>
              </w:rPr>
            </w:pPr>
            <w:r w:rsidRPr="00FC1E8B">
              <w:rPr>
                <w:b/>
              </w:rPr>
              <w:t>Tick when complete</w:t>
            </w:r>
          </w:p>
        </w:tc>
      </w:tr>
      <w:tr w:rsidR="00CA2439" w14:paraId="018C8B78" w14:textId="77777777" w:rsidTr="001365F2">
        <w:tc>
          <w:tcPr>
            <w:tcW w:w="1838" w:type="dxa"/>
          </w:tcPr>
          <w:p w14:paraId="46F575F5" w14:textId="0E5E632D" w:rsidR="00CA2439" w:rsidRDefault="00CA2439" w:rsidP="001365F2">
            <w:pPr>
              <w:jc w:val="center"/>
            </w:pPr>
            <w:r>
              <w:t>7a</w:t>
            </w:r>
            <w:r w:rsidR="001F5663">
              <w:t>, 7b, 7c, 7d</w:t>
            </w:r>
          </w:p>
          <w:p w14:paraId="560F7B2E" w14:textId="7CFAA913" w:rsidR="001F5663" w:rsidRDefault="001F5663" w:rsidP="001365F2">
            <w:pPr>
              <w:jc w:val="center"/>
            </w:pPr>
            <w:r>
              <w:t>ACL</w:t>
            </w:r>
          </w:p>
          <w:p w14:paraId="51BB1909" w14:textId="77777777" w:rsidR="00CA2439" w:rsidRDefault="00CA2439" w:rsidP="001365F2">
            <w:pPr>
              <w:jc w:val="center"/>
            </w:pPr>
          </w:p>
        </w:tc>
        <w:tc>
          <w:tcPr>
            <w:tcW w:w="5812" w:type="dxa"/>
          </w:tcPr>
          <w:p w14:paraId="63E73B0F" w14:textId="25B8E665" w:rsidR="001F5663" w:rsidRPr="004773A6" w:rsidRDefault="001F5663" w:rsidP="001F5663">
            <w:pPr>
              <w:textAlignment w:val="baseline"/>
              <w:rPr>
                <w:rFonts w:ascii="Segoe UI" w:eastAsia="Times New Roman" w:hAnsi="Segoe UI" w:cs="Segoe UI"/>
                <w:sz w:val="18"/>
                <w:szCs w:val="18"/>
                <w:lang w:eastAsia="en-GB"/>
              </w:rPr>
            </w:pPr>
            <w:r w:rsidRPr="004773A6">
              <w:rPr>
                <w:rFonts w:ascii="Calibri" w:eastAsia="Times New Roman" w:hAnsi="Calibri" w:cs="Calibri"/>
                <w:lang w:eastAsia="en-GB"/>
              </w:rPr>
              <w:t>Complete Su</w:t>
            </w:r>
            <w:r w:rsidR="00283C54">
              <w:rPr>
                <w:rFonts w:ascii="Calibri" w:eastAsia="Times New Roman" w:hAnsi="Calibri" w:cs="Calibri"/>
                <w:lang w:eastAsia="en-GB"/>
              </w:rPr>
              <w:t xml:space="preserve">mmer Term 1 Knowledge Organiser: </w:t>
            </w:r>
            <w:r w:rsidRPr="004773A6">
              <w:rPr>
                <w:rFonts w:ascii="Calibri" w:eastAsia="Times New Roman" w:hAnsi="Calibri" w:cs="Calibri"/>
                <w:b/>
                <w:bCs/>
                <w:i/>
                <w:iCs/>
                <w:u w:val="single"/>
                <w:lang w:eastAsia="en-GB"/>
              </w:rPr>
              <w:t>More on Greek Theatre</w:t>
            </w:r>
            <w:r w:rsidRPr="004773A6">
              <w:rPr>
                <w:rFonts w:ascii="Calibri" w:eastAsia="Times New Roman" w:hAnsi="Calibri" w:cs="Calibri"/>
                <w:lang w:eastAsia="en-GB"/>
              </w:rPr>
              <w:t> </w:t>
            </w:r>
          </w:p>
          <w:p w14:paraId="38D1AAD5" w14:textId="77777777" w:rsidR="001F5663" w:rsidRPr="004773A6" w:rsidRDefault="001F5663" w:rsidP="001F5663">
            <w:pPr>
              <w:textAlignment w:val="baseline"/>
              <w:rPr>
                <w:rFonts w:ascii="Segoe UI" w:eastAsia="Times New Roman" w:hAnsi="Segoe UI" w:cs="Segoe UI"/>
                <w:sz w:val="18"/>
                <w:szCs w:val="18"/>
                <w:lang w:eastAsia="en-GB"/>
              </w:rPr>
            </w:pPr>
            <w:r w:rsidRPr="004773A6">
              <w:rPr>
                <w:rFonts w:ascii="Calibri" w:eastAsia="Times New Roman" w:hAnsi="Calibri" w:cs="Calibri"/>
                <w:lang w:eastAsia="en-GB"/>
              </w:rPr>
              <w:t>Section A – mind map </w:t>
            </w:r>
          </w:p>
          <w:p w14:paraId="09C16F77" w14:textId="77777777" w:rsidR="00CA2439" w:rsidRDefault="001F5663" w:rsidP="001F5663">
            <w:pPr>
              <w:rPr>
                <w:rFonts w:ascii="Calibri" w:eastAsia="Times New Roman" w:hAnsi="Calibri" w:cs="Calibri"/>
                <w:lang w:eastAsia="en-GB"/>
              </w:rPr>
            </w:pPr>
            <w:r w:rsidRPr="004773A6">
              <w:rPr>
                <w:rFonts w:ascii="Calibri" w:eastAsia="Times New Roman" w:hAnsi="Calibri" w:cs="Calibri"/>
                <w:lang w:eastAsia="en-GB"/>
              </w:rPr>
              <w:t>Sections B-D – flash cards for each section </w:t>
            </w:r>
          </w:p>
          <w:p w14:paraId="26BD8A31" w14:textId="77777777" w:rsidR="00167AF8" w:rsidRDefault="00167AF8" w:rsidP="001F5663"/>
          <w:p w14:paraId="18D3C304" w14:textId="77777777" w:rsidR="00D15019" w:rsidRDefault="00D15019" w:rsidP="001F5663">
            <w:r>
              <w:t>Try to complete as many of the extension tasks as you can.</w:t>
            </w:r>
          </w:p>
          <w:p w14:paraId="0071BCFA" w14:textId="0543E5CE" w:rsidR="00D15019" w:rsidRDefault="00D15019" w:rsidP="001F5663"/>
        </w:tc>
        <w:tc>
          <w:tcPr>
            <w:tcW w:w="1417" w:type="dxa"/>
          </w:tcPr>
          <w:p w14:paraId="266B6849" w14:textId="77777777" w:rsidR="00CA2439" w:rsidRDefault="00CA2439" w:rsidP="001365F2"/>
        </w:tc>
      </w:tr>
      <w:tr w:rsidR="00CA2439" w14:paraId="38CEB120" w14:textId="77777777" w:rsidTr="001365F2">
        <w:tc>
          <w:tcPr>
            <w:tcW w:w="7650" w:type="dxa"/>
            <w:gridSpan w:val="2"/>
          </w:tcPr>
          <w:p w14:paraId="7743F188" w14:textId="77777777" w:rsidR="00CA2439" w:rsidRPr="00FC1E8B" w:rsidRDefault="00CA2439" w:rsidP="001365F2">
            <w:pPr>
              <w:rPr>
                <w:b/>
              </w:rPr>
            </w:pPr>
            <w:r w:rsidRPr="00FC1E8B">
              <w:rPr>
                <w:b/>
              </w:rPr>
              <w:t>Extension activities if you want to do extra:</w:t>
            </w:r>
          </w:p>
          <w:p w14:paraId="1886CBC6" w14:textId="77777777" w:rsidR="001F5663" w:rsidRDefault="001F5663" w:rsidP="001F5663">
            <w:pPr>
              <w:pStyle w:val="ListParagraph"/>
              <w:numPr>
                <w:ilvl w:val="0"/>
                <w:numId w:val="7"/>
              </w:numPr>
              <w:textAlignment w:val="baseline"/>
              <w:rPr>
                <w:rFonts w:ascii="Calibri" w:eastAsia="Times New Roman" w:hAnsi="Calibri" w:cs="Calibri"/>
                <w:lang w:eastAsia="en-GB"/>
              </w:rPr>
            </w:pPr>
            <w:r w:rsidRPr="001F5663">
              <w:rPr>
                <w:rFonts w:ascii="Calibri" w:eastAsia="Times New Roman" w:hAnsi="Calibri" w:cs="Calibri"/>
                <w:lang w:eastAsia="en-GB"/>
              </w:rPr>
              <w:t>Research Greek masks and draw one of your own. </w:t>
            </w:r>
          </w:p>
          <w:p w14:paraId="39EFCB24" w14:textId="77777777" w:rsidR="001F5663" w:rsidRDefault="001F5663" w:rsidP="001F5663">
            <w:pPr>
              <w:pStyle w:val="ListParagraph"/>
              <w:numPr>
                <w:ilvl w:val="0"/>
                <w:numId w:val="7"/>
              </w:numPr>
              <w:textAlignment w:val="baseline"/>
              <w:rPr>
                <w:rFonts w:ascii="Calibri" w:eastAsia="Times New Roman" w:hAnsi="Calibri" w:cs="Calibri"/>
                <w:lang w:eastAsia="en-GB"/>
              </w:rPr>
            </w:pPr>
            <w:r w:rsidRPr="001F5663">
              <w:rPr>
                <w:rFonts w:ascii="Calibri" w:eastAsia="Times New Roman" w:hAnsi="Calibri" w:cs="Calibri"/>
                <w:lang w:eastAsia="en-GB"/>
              </w:rPr>
              <w:t>Research and draw and label a Greek amphitheatre. You can print one out if you need to and label the different parts of the stage.  </w:t>
            </w:r>
          </w:p>
          <w:p w14:paraId="77A948A2" w14:textId="77777777" w:rsidR="001F5663" w:rsidRDefault="001F5663" w:rsidP="001F5663">
            <w:pPr>
              <w:pStyle w:val="ListParagraph"/>
              <w:numPr>
                <w:ilvl w:val="0"/>
                <w:numId w:val="7"/>
              </w:numPr>
              <w:textAlignment w:val="baseline"/>
              <w:rPr>
                <w:rFonts w:ascii="Calibri" w:eastAsia="Times New Roman" w:hAnsi="Calibri" w:cs="Calibri"/>
                <w:lang w:eastAsia="en-GB"/>
              </w:rPr>
            </w:pPr>
            <w:r w:rsidRPr="001F5663">
              <w:rPr>
                <w:rFonts w:ascii="Calibri" w:eastAsia="Times New Roman" w:hAnsi="Calibri" w:cs="Calibri"/>
                <w:lang w:eastAsia="en-GB"/>
              </w:rPr>
              <w:t>Do some research about the Greek Gods Zeus and Dionysus. Create a fun information page about each of them. Include pictures and subheadings. Use colours to make it look nice.  </w:t>
            </w:r>
          </w:p>
          <w:p w14:paraId="44CEB9F4" w14:textId="77777777" w:rsidR="00CA2439" w:rsidRDefault="001F5663" w:rsidP="001F5663">
            <w:pPr>
              <w:pStyle w:val="ListParagraph"/>
              <w:numPr>
                <w:ilvl w:val="0"/>
                <w:numId w:val="7"/>
              </w:numPr>
              <w:textAlignment w:val="baseline"/>
              <w:rPr>
                <w:rFonts w:ascii="Calibri" w:eastAsia="Times New Roman" w:hAnsi="Calibri" w:cs="Calibri"/>
                <w:lang w:eastAsia="en-GB"/>
              </w:rPr>
            </w:pPr>
            <w:r w:rsidRPr="001F5663">
              <w:rPr>
                <w:rFonts w:ascii="Calibri" w:eastAsia="Times New Roman" w:hAnsi="Calibri" w:cs="Calibri"/>
                <w:lang w:eastAsia="en-GB"/>
              </w:rPr>
              <w:t>Do some additional research about Sophocles and Thespis. Present your information in a wonderful, eye-catching way.  </w:t>
            </w:r>
          </w:p>
          <w:p w14:paraId="06D0DF2B" w14:textId="39C139AF" w:rsidR="00283C54" w:rsidRPr="001F5663" w:rsidRDefault="00283C54" w:rsidP="00283C54">
            <w:pPr>
              <w:pStyle w:val="ListParagraph"/>
              <w:textAlignment w:val="baseline"/>
              <w:rPr>
                <w:rFonts w:ascii="Calibri" w:eastAsia="Times New Roman" w:hAnsi="Calibri" w:cs="Calibri"/>
                <w:lang w:eastAsia="en-GB"/>
              </w:rPr>
            </w:pPr>
          </w:p>
        </w:tc>
        <w:tc>
          <w:tcPr>
            <w:tcW w:w="1417" w:type="dxa"/>
          </w:tcPr>
          <w:p w14:paraId="160E2C85" w14:textId="77777777" w:rsidR="00CA2439" w:rsidRDefault="00CA2439" w:rsidP="001365F2"/>
        </w:tc>
      </w:tr>
    </w:tbl>
    <w:p w14:paraId="01898616" w14:textId="36DC1ABF" w:rsidR="00CA2439" w:rsidRDefault="00CA2439"/>
    <w:p w14:paraId="1DC8B2C7" w14:textId="77777777" w:rsidR="00DA7F41" w:rsidRPr="00DA7F41" w:rsidRDefault="00DA7F41" w:rsidP="00DA7F41">
      <w:pPr>
        <w:shd w:val="clear" w:color="auto" w:fill="BFBFBF" w:themeFill="background1" w:themeFillShade="BF"/>
        <w:rPr>
          <w:b/>
        </w:rPr>
      </w:pPr>
      <w:r w:rsidRPr="00DA7F41">
        <w:rPr>
          <w:b/>
        </w:rPr>
        <w:t>DT</w:t>
      </w:r>
    </w:p>
    <w:tbl>
      <w:tblPr>
        <w:tblStyle w:val="TableGrid"/>
        <w:tblW w:w="9067" w:type="dxa"/>
        <w:tblLook w:val="04A0" w:firstRow="1" w:lastRow="0" w:firstColumn="1" w:lastColumn="0" w:noHBand="0" w:noVBand="1"/>
      </w:tblPr>
      <w:tblGrid>
        <w:gridCol w:w="1838"/>
        <w:gridCol w:w="5812"/>
        <w:gridCol w:w="1417"/>
      </w:tblGrid>
      <w:tr w:rsidR="00DA7F41" w14:paraId="29B95873" w14:textId="77777777" w:rsidTr="00AC5E9A">
        <w:tc>
          <w:tcPr>
            <w:tcW w:w="1838" w:type="dxa"/>
          </w:tcPr>
          <w:p w14:paraId="377F2C19" w14:textId="77777777" w:rsidR="00DA7F41" w:rsidRPr="00FC1E8B" w:rsidRDefault="00DA7F41" w:rsidP="00AC5E9A">
            <w:pPr>
              <w:rPr>
                <w:b/>
              </w:rPr>
            </w:pPr>
            <w:r w:rsidRPr="00FC1E8B">
              <w:rPr>
                <w:b/>
              </w:rPr>
              <w:t>Class</w:t>
            </w:r>
          </w:p>
          <w:p w14:paraId="24CB9094" w14:textId="77777777" w:rsidR="00DA7F41" w:rsidRPr="00FC1E8B" w:rsidRDefault="00DA7F41" w:rsidP="00AC5E9A">
            <w:pPr>
              <w:rPr>
                <w:b/>
              </w:rPr>
            </w:pPr>
            <w:r w:rsidRPr="00FC1E8B">
              <w:rPr>
                <w:b/>
              </w:rPr>
              <w:t>Teacher</w:t>
            </w:r>
          </w:p>
        </w:tc>
        <w:tc>
          <w:tcPr>
            <w:tcW w:w="5812" w:type="dxa"/>
          </w:tcPr>
          <w:p w14:paraId="30763AE9" w14:textId="77777777" w:rsidR="00DA7F41" w:rsidRPr="00FC1E8B" w:rsidRDefault="0065485C" w:rsidP="00AC5E9A">
            <w:pPr>
              <w:rPr>
                <w:b/>
              </w:rPr>
            </w:pPr>
            <w:r w:rsidRPr="00FC1E8B">
              <w:rPr>
                <w:b/>
              </w:rPr>
              <w:t>Knowledge Organiser sections in order</w:t>
            </w:r>
            <w:r>
              <w:rPr>
                <w:b/>
              </w:rPr>
              <w:t xml:space="preserve"> with suggested strategies</w:t>
            </w:r>
          </w:p>
        </w:tc>
        <w:tc>
          <w:tcPr>
            <w:tcW w:w="1417" w:type="dxa"/>
          </w:tcPr>
          <w:p w14:paraId="42BEB883" w14:textId="77777777" w:rsidR="00DA7F41" w:rsidRPr="00FC1E8B" w:rsidRDefault="00DA7F41" w:rsidP="00AC5E9A">
            <w:pPr>
              <w:rPr>
                <w:b/>
              </w:rPr>
            </w:pPr>
            <w:r w:rsidRPr="00FC1E8B">
              <w:rPr>
                <w:b/>
              </w:rPr>
              <w:t>Tick when complete</w:t>
            </w:r>
          </w:p>
        </w:tc>
      </w:tr>
      <w:tr w:rsidR="00295D30" w14:paraId="2CBA7C93" w14:textId="77777777" w:rsidTr="00AC5E9A">
        <w:tc>
          <w:tcPr>
            <w:tcW w:w="1838" w:type="dxa"/>
          </w:tcPr>
          <w:p w14:paraId="5EAEB192" w14:textId="32C3ACBB" w:rsidR="00295D30" w:rsidRDefault="00295D30" w:rsidP="00295D30">
            <w:pPr>
              <w:jc w:val="center"/>
            </w:pPr>
            <w:r>
              <w:t>7a</w:t>
            </w:r>
            <w:r w:rsidR="00283C54">
              <w:t xml:space="preserve"> and 7c</w:t>
            </w:r>
          </w:p>
          <w:p w14:paraId="2C6EFAEB" w14:textId="6EDF08C6" w:rsidR="00295D30" w:rsidRDefault="00295D30" w:rsidP="00295D30">
            <w:pPr>
              <w:jc w:val="center"/>
            </w:pPr>
            <w:r>
              <w:t>Ms Radford</w:t>
            </w:r>
          </w:p>
        </w:tc>
        <w:tc>
          <w:tcPr>
            <w:tcW w:w="5812" w:type="dxa"/>
          </w:tcPr>
          <w:p w14:paraId="7D6092DB" w14:textId="73B1A533" w:rsidR="00295D30" w:rsidRDefault="00295D30" w:rsidP="00295D30">
            <w:r>
              <w:t>Textiles</w:t>
            </w:r>
            <w:r w:rsidR="00283C54">
              <w:t xml:space="preserve"> KO</w:t>
            </w:r>
            <w:r>
              <w:t>:</w:t>
            </w:r>
          </w:p>
          <w:p w14:paraId="7CEED05E" w14:textId="77777777" w:rsidR="00295D30" w:rsidRDefault="00295D30" w:rsidP="00295D30">
            <w:r>
              <w:t>Section A- Flashcards</w:t>
            </w:r>
          </w:p>
          <w:p w14:paraId="70BCAD3E" w14:textId="77777777" w:rsidR="00295D30" w:rsidRDefault="00295D30" w:rsidP="00295D30">
            <w:r>
              <w:t>B- Create a health and safety poster to be displayed in the classroom</w:t>
            </w:r>
          </w:p>
          <w:p w14:paraId="49505D40" w14:textId="77777777" w:rsidR="00295D30" w:rsidRDefault="00295D30" w:rsidP="00295D30">
            <w:r>
              <w:t>D- Draw images of the equipment and write what it is called and its use underneath</w:t>
            </w:r>
          </w:p>
          <w:p w14:paraId="389CCA56" w14:textId="5CDDF016" w:rsidR="00167AF8" w:rsidRDefault="00167AF8" w:rsidP="00295D30"/>
        </w:tc>
        <w:tc>
          <w:tcPr>
            <w:tcW w:w="1417" w:type="dxa"/>
          </w:tcPr>
          <w:p w14:paraId="720B0B39" w14:textId="042BD834" w:rsidR="00295D30" w:rsidRDefault="00295D30" w:rsidP="00295D30"/>
        </w:tc>
      </w:tr>
      <w:tr w:rsidR="00295D30" w14:paraId="583BEF9B" w14:textId="77777777" w:rsidTr="00AC5E9A">
        <w:tc>
          <w:tcPr>
            <w:tcW w:w="1838" w:type="dxa"/>
          </w:tcPr>
          <w:p w14:paraId="213A896D" w14:textId="7CC32AE2" w:rsidR="00295D30" w:rsidRDefault="00295D30" w:rsidP="00295D30">
            <w:pPr>
              <w:jc w:val="center"/>
            </w:pPr>
            <w:r>
              <w:t>7b</w:t>
            </w:r>
            <w:r w:rsidR="00283C54">
              <w:t xml:space="preserve"> and 7d</w:t>
            </w:r>
          </w:p>
          <w:p w14:paraId="71001925" w14:textId="5DB6E7C6" w:rsidR="00295D30" w:rsidRDefault="00295D30" w:rsidP="00295D30">
            <w:pPr>
              <w:jc w:val="center"/>
            </w:pPr>
            <w:r>
              <w:t>Ms Cockayne</w:t>
            </w:r>
          </w:p>
        </w:tc>
        <w:tc>
          <w:tcPr>
            <w:tcW w:w="5812" w:type="dxa"/>
          </w:tcPr>
          <w:p w14:paraId="4CE67437" w14:textId="5C9F1C63" w:rsidR="00295D30" w:rsidRDefault="00295D30" w:rsidP="00295D30">
            <w:r>
              <w:t>Resistant Materials</w:t>
            </w:r>
            <w:r w:rsidR="00283C54">
              <w:t xml:space="preserve"> KO</w:t>
            </w:r>
            <w:r>
              <w:t xml:space="preserve">: </w:t>
            </w:r>
          </w:p>
          <w:p w14:paraId="4005414A" w14:textId="77777777" w:rsidR="00295D30" w:rsidRDefault="00295D30" w:rsidP="00295D30">
            <w:r>
              <w:t>Section A- Look, cover, write, check</w:t>
            </w:r>
          </w:p>
          <w:p w14:paraId="24A68F86" w14:textId="77777777" w:rsidR="00295D30" w:rsidRDefault="00295D30" w:rsidP="00295D30">
            <w:r>
              <w:t>B- Make notes</w:t>
            </w:r>
          </w:p>
          <w:p w14:paraId="24DCC0C7" w14:textId="77777777" w:rsidR="00295D30" w:rsidRDefault="00295D30" w:rsidP="00295D30">
            <w:r>
              <w:t>C- Mind map</w:t>
            </w:r>
          </w:p>
          <w:p w14:paraId="0D6C254B" w14:textId="77777777" w:rsidR="00295D30" w:rsidRDefault="00295D30" w:rsidP="00295D30">
            <w:r>
              <w:t>D- Flashcards (analyse products around the home)</w:t>
            </w:r>
          </w:p>
          <w:p w14:paraId="2BD19AF3" w14:textId="2B163140" w:rsidR="00167AF8" w:rsidRDefault="00167AF8" w:rsidP="00295D30"/>
        </w:tc>
        <w:tc>
          <w:tcPr>
            <w:tcW w:w="1417" w:type="dxa"/>
          </w:tcPr>
          <w:p w14:paraId="23323585" w14:textId="7A763840" w:rsidR="00295D30" w:rsidRDefault="00295D30" w:rsidP="00295D30"/>
        </w:tc>
      </w:tr>
      <w:tr w:rsidR="00295D30" w14:paraId="425CD41F" w14:textId="77777777" w:rsidTr="00AC5E9A">
        <w:tc>
          <w:tcPr>
            <w:tcW w:w="7650" w:type="dxa"/>
            <w:gridSpan w:val="2"/>
          </w:tcPr>
          <w:p w14:paraId="0C74BAF1" w14:textId="77777777" w:rsidR="00295D30" w:rsidRPr="00FC1E8B" w:rsidRDefault="00295D30" w:rsidP="00295D30">
            <w:pPr>
              <w:rPr>
                <w:b/>
              </w:rPr>
            </w:pPr>
            <w:r w:rsidRPr="00FC1E8B">
              <w:rPr>
                <w:b/>
              </w:rPr>
              <w:t>Extension activities if you want to do extra:</w:t>
            </w:r>
          </w:p>
          <w:p w14:paraId="19BB8F5A" w14:textId="77777777" w:rsidR="00295D30" w:rsidRDefault="00295D30" w:rsidP="00295D30">
            <w:pPr>
              <w:pStyle w:val="ListParagraph"/>
              <w:numPr>
                <w:ilvl w:val="0"/>
                <w:numId w:val="1"/>
              </w:numPr>
            </w:pPr>
            <w:r>
              <w:t xml:space="preserve">Cook/bake at home and email Miss Radford your pictures… I have loved receiving lots already!  </w:t>
            </w:r>
          </w:p>
          <w:p w14:paraId="61B62AAC" w14:textId="51C1FAB3" w:rsidR="007313EF" w:rsidRDefault="007313EF" w:rsidP="007313EF">
            <w:pPr>
              <w:pStyle w:val="ListParagraph"/>
              <w:ind w:left="360"/>
            </w:pPr>
          </w:p>
        </w:tc>
        <w:tc>
          <w:tcPr>
            <w:tcW w:w="1417" w:type="dxa"/>
          </w:tcPr>
          <w:p w14:paraId="248FF954" w14:textId="77777777" w:rsidR="00295D30" w:rsidRDefault="00295D30" w:rsidP="00295D30"/>
        </w:tc>
      </w:tr>
    </w:tbl>
    <w:p w14:paraId="0DA9D4CA" w14:textId="77777777" w:rsidR="006F7F4D" w:rsidRDefault="006F7F4D" w:rsidP="006F7F4D">
      <w:pPr>
        <w:rPr>
          <w:b/>
        </w:rPr>
      </w:pPr>
    </w:p>
    <w:p w14:paraId="2283B4F3" w14:textId="77777777" w:rsidR="006F7F4D" w:rsidRDefault="006F7F4D">
      <w:pPr>
        <w:rPr>
          <w:b/>
        </w:rPr>
      </w:pPr>
      <w:r>
        <w:rPr>
          <w:b/>
        </w:rPr>
        <w:br w:type="page"/>
      </w:r>
    </w:p>
    <w:p w14:paraId="6419E7ED" w14:textId="4754FD3C" w:rsidR="00E45097" w:rsidRPr="00DA7F41" w:rsidRDefault="00E45097" w:rsidP="00E45097">
      <w:pPr>
        <w:shd w:val="clear" w:color="auto" w:fill="BFBFBF" w:themeFill="background1" w:themeFillShade="BF"/>
        <w:rPr>
          <w:b/>
        </w:rPr>
      </w:pPr>
      <w:r w:rsidRPr="00DA7F41">
        <w:rPr>
          <w:b/>
        </w:rPr>
        <w:lastRenderedPageBreak/>
        <w:t>Music</w:t>
      </w:r>
    </w:p>
    <w:tbl>
      <w:tblPr>
        <w:tblStyle w:val="TableGrid"/>
        <w:tblW w:w="9067" w:type="dxa"/>
        <w:tblLook w:val="04A0" w:firstRow="1" w:lastRow="0" w:firstColumn="1" w:lastColumn="0" w:noHBand="0" w:noVBand="1"/>
      </w:tblPr>
      <w:tblGrid>
        <w:gridCol w:w="1838"/>
        <w:gridCol w:w="5812"/>
        <w:gridCol w:w="1417"/>
      </w:tblGrid>
      <w:tr w:rsidR="00E45097" w:rsidRPr="00283C54" w14:paraId="171E6066" w14:textId="77777777" w:rsidTr="00AC5E9A">
        <w:tc>
          <w:tcPr>
            <w:tcW w:w="1838" w:type="dxa"/>
          </w:tcPr>
          <w:p w14:paraId="50E36E40" w14:textId="77777777" w:rsidR="00E45097" w:rsidRPr="00283C54" w:rsidRDefault="00E45097" w:rsidP="00AC5E9A">
            <w:pPr>
              <w:rPr>
                <w:b/>
              </w:rPr>
            </w:pPr>
            <w:r w:rsidRPr="00283C54">
              <w:rPr>
                <w:b/>
              </w:rPr>
              <w:t>Class</w:t>
            </w:r>
          </w:p>
          <w:p w14:paraId="40097075" w14:textId="77777777" w:rsidR="00E45097" w:rsidRPr="00283C54" w:rsidRDefault="00E45097" w:rsidP="00AC5E9A">
            <w:pPr>
              <w:rPr>
                <w:b/>
              </w:rPr>
            </w:pPr>
            <w:r w:rsidRPr="00283C54">
              <w:rPr>
                <w:b/>
              </w:rPr>
              <w:t>Teacher</w:t>
            </w:r>
          </w:p>
        </w:tc>
        <w:tc>
          <w:tcPr>
            <w:tcW w:w="5812" w:type="dxa"/>
          </w:tcPr>
          <w:p w14:paraId="452BFEDD" w14:textId="77777777" w:rsidR="00E45097" w:rsidRPr="00283C54" w:rsidRDefault="0065485C" w:rsidP="00AC5E9A">
            <w:pPr>
              <w:rPr>
                <w:b/>
              </w:rPr>
            </w:pPr>
            <w:r w:rsidRPr="00283C54">
              <w:rPr>
                <w:b/>
              </w:rPr>
              <w:t>Knowledge Organiser sections in order with suggested strategies</w:t>
            </w:r>
          </w:p>
        </w:tc>
        <w:tc>
          <w:tcPr>
            <w:tcW w:w="1417" w:type="dxa"/>
          </w:tcPr>
          <w:p w14:paraId="43DD2D44" w14:textId="77777777" w:rsidR="00E45097" w:rsidRPr="00283C54" w:rsidRDefault="00E45097" w:rsidP="00AC5E9A">
            <w:pPr>
              <w:rPr>
                <w:b/>
              </w:rPr>
            </w:pPr>
            <w:r w:rsidRPr="00283C54">
              <w:rPr>
                <w:b/>
              </w:rPr>
              <w:t>Tick when complete</w:t>
            </w:r>
          </w:p>
        </w:tc>
      </w:tr>
      <w:tr w:rsidR="00E45097" w:rsidRPr="00283C54" w14:paraId="284B369F" w14:textId="77777777" w:rsidTr="00AC5E9A">
        <w:tc>
          <w:tcPr>
            <w:tcW w:w="1838" w:type="dxa"/>
          </w:tcPr>
          <w:p w14:paraId="0364E29B" w14:textId="0E7B6497" w:rsidR="00E45097" w:rsidRPr="00283C54" w:rsidRDefault="00E45097" w:rsidP="00AC5E9A">
            <w:pPr>
              <w:jc w:val="center"/>
            </w:pPr>
            <w:r w:rsidRPr="00283C54">
              <w:t>7a</w:t>
            </w:r>
            <w:r w:rsidR="00C200F7" w:rsidRPr="00283C54">
              <w:t>, b, c &amp; d</w:t>
            </w:r>
          </w:p>
          <w:p w14:paraId="5055F49A" w14:textId="77777777" w:rsidR="00E45097" w:rsidRPr="00283C54" w:rsidRDefault="00E45097" w:rsidP="00AC5E9A">
            <w:pPr>
              <w:jc w:val="center"/>
            </w:pPr>
          </w:p>
        </w:tc>
        <w:tc>
          <w:tcPr>
            <w:tcW w:w="5812" w:type="dxa"/>
          </w:tcPr>
          <w:p w14:paraId="23E9C46D" w14:textId="77777777" w:rsidR="00295D30" w:rsidRPr="00283C54" w:rsidRDefault="00295D30" w:rsidP="00C200F7">
            <w:pPr>
              <w:rPr>
                <w:b/>
              </w:rPr>
            </w:pPr>
            <w:r w:rsidRPr="00283C54">
              <w:rPr>
                <w:b/>
              </w:rPr>
              <w:t>There is no Knowledge organiser for Music this half term. Please use the tasks below for your work. Miss Wilson will set these on teams for you where there will be links to help you with your tasks and it will tell you when you need to complete each assignment.</w:t>
            </w:r>
          </w:p>
          <w:p w14:paraId="4A52FB01" w14:textId="77777777" w:rsidR="00295D30" w:rsidRPr="00283C54" w:rsidRDefault="00295D30" w:rsidP="00C200F7">
            <w:pPr>
              <w:rPr>
                <w:b/>
              </w:rPr>
            </w:pPr>
          </w:p>
          <w:p w14:paraId="09E90A46" w14:textId="77777777" w:rsidR="00295D30" w:rsidRPr="00283C54" w:rsidRDefault="00295D30" w:rsidP="00295D30">
            <w:r w:rsidRPr="00283C54">
              <w:t>Alphabet tasks – These tasks are designed for you to cover a range of musical topics.</w:t>
            </w:r>
          </w:p>
          <w:p w14:paraId="4C3BD1A2" w14:textId="77777777" w:rsidR="00295D30" w:rsidRPr="00283C54" w:rsidRDefault="00295D30" w:rsidP="00295D30">
            <w:pPr>
              <w:rPr>
                <w:rFonts w:cstheme="minorHAnsi"/>
                <w:b/>
              </w:rPr>
            </w:pPr>
            <w:r w:rsidRPr="00283C54">
              <w:rPr>
                <w:rFonts w:cstheme="minorHAnsi"/>
                <w:b/>
              </w:rPr>
              <w:t>A - A HISTORY OF BRITISH POP</w:t>
            </w:r>
          </w:p>
          <w:p w14:paraId="2DE60227" w14:textId="77777777" w:rsidR="00295D30" w:rsidRPr="00283C54" w:rsidRDefault="00295D30" w:rsidP="00295D30">
            <w:pPr>
              <w:pStyle w:val="ListParagraph"/>
              <w:numPr>
                <w:ilvl w:val="0"/>
                <w:numId w:val="9"/>
              </w:numPr>
              <w:rPr>
                <w:rFonts w:cstheme="minorHAnsi"/>
              </w:rPr>
            </w:pPr>
            <w:r w:rsidRPr="00283C54">
              <w:rPr>
                <w:rFonts w:cstheme="minorHAnsi"/>
              </w:rPr>
              <w:t>Make a timeline of British pop. You will need dates, genres and artists.</w:t>
            </w:r>
          </w:p>
          <w:p w14:paraId="6BED64E3" w14:textId="77777777" w:rsidR="00295D30" w:rsidRPr="00283C54" w:rsidRDefault="00295D30" w:rsidP="00295D30">
            <w:pPr>
              <w:rPr>
                <w:rFonts w:cstheme="minorHAnsi"/>
              </w:rPr>
            </w:pPr>
            <w:r w:rsidRPr="00283C54">
              <w:rPr>
                <w:rFonts w:cstheme="minorHAnsi"/>
                <w:b/>
              </w:rPr>
              <w:t xml:space="preserve">B - BEATBOXING </w:t>
            </w:r>
          </w:p>
          <w:p w14:paraId="0D4446B0" w14:textId="77777777" w:rsidR="00295D30" w:rsidRPr="00283C54" w:rsidRDefault="00295D30" w:rsidP="00295D30">
            <w:pPr>
              <w:pStyle w:val="ListParagraph"/>
              <w:numPr>
                <w:ilvl w:val="0"/>
                <w:numId w:val="9"/>
              </w:numPr>
              <w:rPr>
                <w:rFonts w:cstheme="minorHAnsi"/>
              </w:rPr>
            </w:pPr>
            <w:r w:rsidRPr="00283C54">
              <w:rPr>
                <w:rFonts w:cstheme="minorHAnsi"/>
              </w:rPr>
              <w:t>Try and have a go at beatboxing using the video on Teams.</w:t>
            </w:r>
            <w:r w:rsidRPr="00283C54">
              <w:rPr>
                <w:rStyle w:val="Hyperlink"/>
                <w:rFonts w:cstheme="minorHAnsi"/>
              </w:rPr>
              <w:t xml:space="preserve">                                 </w:t>
            </w:r>
            <w:r w:rsidRPr="00283C54">
              <w:rPr>
                <w:rFonts w:ascii="Segoe UI Symbol" w:hAnsi="Segoe UI Symbol" w:cs="Segoe UI Symbol"/>
              </w:rPr>
              <w:t xml:space="preserve">                                           </w:t>
            </w:r>
          </w:p>
          <w:p w14:paraId="0F5888E9" w14:textId="77777777" w:rsidR="00295D30" w:rsidRPr="00283C54" w:rsidRDefault="00295D30" w:rsidP="00295D30">
            <w:pPr>
              <w:pStyle w:val="ListParagraph"/>
              <w:numPr>
                <w:ilvl w:val="0"/>
                <w:numId w:val="9"/>
              </w:numPr>
              <w:rPr>
                <w:rFonts w:cstheme="minorHAnsi"/>
              </w:rPr>
            </w:pPr>
            <w:r w:rsidRPr="00283C54">
              <w:rPr>
                <w:rFonts w:cstheme="minorHAnsi"/>
              </w:rPr>
              <w:t xml:space="preserve">‘Beatboxing should be seen as an art form’.  Write a paragraph to explain whether you agree or disagree with this statement.  </w:t>
            </w:r>
          </w:p>
          <w:p w14:paraId="5289043F" w14:textId="77777777" w:rsidR="00295D30" w:rsidRPr="00283C54" w:rsidRDefault="00295D30" w:rsidP="00295D30">
            <w:pPr>
              <w:rPr>
                <w:rFonts w:cstheme="minorHAnsi"/>
              </w:rPr>
            </w:pPr>
            <w:r w:rsidRPr="00283C54">
              <w:rPr>
                <w:rFonts w:cstheme="minorHAnsi"/>
                <w:b/>
              </w:rPr>
              <w:t>C - CHORDS</w:t>
            </w:r>
            <w:r w:rsidRPr="00283C54">
              <w:rPr>
                <w:rFonts w:cstheme="minorHAnsi"/>
              </w:rPr>
              <w:t xml:space="preserve"> </w:t>
            </w:r>
          </w:p>
          <w:p w14:paraId="6D74C82A" w14:textId="77777777" w:rsidR="00295D30" w:rsidRPr="00283C54" w:rsidRDefault="00295D30" w:rsidP="00295D30">
            <w:pPr>
              <w:pStyle w:val="ListParagraph"/>
              <w:numPr>
                <w:ilvl w:val="0"/>
                <w:numId w:val="10"/>
              </w:numPr>
              <w:rPr>
                <w:rFonts w:cstheme="minorHAnsi"/>
              </w:rPr>
            </w:pPr>
            <w:r w:rsidRPr="00283C54">
              <w:rPr>
                <w:rFonts w:cstheme="minorHAnsi"/>
              </w:rPr>
              <w:t xml:space="preserve">Learn how to play chords by following this online lesson </w:t>
            </w:r>
            <w:hyperlink r:id="rId18" w:history="1">
              <w:r w:rsidRPr="00283C54">
                <w:rPr>
                  <w:rStyle w:val="Hyperlink"/>
                  <w:rFonts w:cstheme="minorHAnsi"/>
                </w:rPr>
                <w:t>http://jamzone.littlekidsrock.org/lessons/intro-to-chords/</w:t>
              </w:r>
            </w:hyperlink>
          </w:p>
          <w:p w14:paraId="342FE6F3" w14:textId="77777777" w:rsidR="00295D30" w:rsidRPr="00283C54" w:rsidRDefault="00295D30" w:rsidP="00295D30">
            <w:pPr>
              <w:pStyle w:val="ListParagraph"/>
              <w:numPr>
                <w:ilvl w:val="0"/>
                <w:numId w:val="10"/>
              </w:numPr>
              <w:rPr>
                <w:rFonts w:cstheme="minorHAnsi"/>
              </w:rPr>
            </w:pPr>
            <w:r w:rsidRPr="00283C54">
              <w:rPr>
                <w:rFonts w:cstheme="minorHAnsi"/>
              </w:rPr>
              <w:t xml:space="preserve">Write down how to play a C chord, F chord and a G chord. </w:t>
            </w:r>
          </w:p>
          <w:p w14:paraId="2CBBBD23" w14:textId="77777777" w:rsidR="00295D30" w:rsidRPr="00283C54" w:rsidRDefault="00295D30" w:rsidP="00295D30">
            <w:pPr>
              <w:rPr>
                <w:rFonts w:cstheme="minorHAnsi"/>
              </w:rPr>
            </w:pPr>
            <w:r w:rsidRPr="00283C54">
              <w:rPr>
                <w:rFonts w:cstheme="minorHAnsi"/>
                <w:b/>
              </w:rPr>
              <w:t xml:space="preserve">D - DRUMS </w:t>
            </w:r>
          </w:p>
          <w:p w14:paraId="3953BEC8" w14:textId="77777777" w:rsidR="00295D30" w:rsidRPr="00283C54" w:rsidRDefault="00295D30" w:rsidP="00295D30">
            <w:pPr>
              <w:pStyle w:val="ListParagraph"/>
              <w:numPr>
                <w:ilvl w:val="0"/>
                <w:numId w:val="11"/>
              </w:numPr>
              <w:rPr>
                <w:rFonts w:cstheme="minorHAnsi"/>
              </w:rPr>
            </w:pPr>
            <w:r w:rsidRPr="00283C54">
              <w:rPr>
                <w:rFonts w:cstheme="minorHAnsi"/>
              </w:rPr>
              <w:t>Research ten different drums from around the world. Draw a picture and explain how each is played. Don’t forget to say where they come from.</w:t>
            </w:r>
          </w:p>
          <w:p w14:paraId="5CCADB0B" w14:textId="77777777" w:rsidR="00295D30" w:rsidRPr="00283C54" w:rsidRDefault="00295D30" w:rsidP="00295D30">
            <w:pPr>
              <w:rPr>
                <w:rFonts w:cstheme="minorHAnsi"/>
                <w:b/>
              </w:rPr>
            </w:pPr>
            <w:r w:rsidRPr="00283C54">
              <w:rPr>
                <w:rFonts w:cstheme="minorHAnsi"/>
                <w:b/>
              </w:rPr>
              <w:t xml:space="preserve">E - ELEMENTS </w:t>
            </w:r>
          </w:p>
          <w:p w14:paraId="6D420D69" w14:textId="77777777" w:rsidR="00295D30" w:rsidRPr="00283C54" w:rsidRDefault="00295D30" w:rsidP="00295D30">
            <w:pPr>
              <w:pStyle w:val="ListParagraph"/>
              <w:numPr>
                <w:ilvl w:val="0"/>
                <w:numId w:val="11"/>
              </w:numPr>
              <w:rPr>
                <w:rFonts w:cstheme="minorHAnsi"/>
                <w:b/>
              </w:rPr>
            </w:pPr>
            <w:r w:rsidRPr="00283C54">
              <w:rPr>
                <w:rFonts w:cstheme="minorHAnsi"/>
              </w:rPr>
              <w:t>Make a poster describing tempo, texture, dynamics, duration, timbre, pitch, structure. Stretch words – rhythm, melody, harmony. Draw pictures to illustrate what each one means.</w:t>
            </w:r>
          </w:p>
          <w:p w14:paraId="1A095BE0" w14:textId="77777777" w:rsidR="00295D30" w:rsidRPr="00283C54" w:rsidRDefault="00295D30" w:rsidP="00295D30">
            <w:pPr>
              <w:rPr>
                <w:rFonts w:cstheme="minorHAnsi"/>
                <w:b/>
              </w:rPr>
            </w:pPr>
            <w:r w:rsidRPr="00283C54">
              <w:rPr>
                <w:b/>
              </w:rPr>
              <w:t xml:space="preserve">F – </w:t>
            </w:r>
            <w:r w:rsidRPr="00283C54">
              <w:rPr>
                <w:rFonts w:cstheme="minorHAnsi"/>
                <w:b/>
              </w:rPr>
              <w:t>FUSION</w:t>
            </w:r>
          </w:p>
          <w:p w14:paraId="7416550C" w14:textId="77777777" w:rsidR="00295D30" w:rsidRPr="00283C54" w:rsidRDefault="00295D30" w:rsidP="00295D30">
            <w:pPr>
              <w:pStyle w:val="ListParagraph"/>
              <w:numPr>
                <w:ilvl w:val="0"/>
                <w:numId w:val="11"/>
              </w:numPr>
              <w:rPr>
                <w:rFonts w:cstheme="minorHAnsi"/>
              </w:rPr>
            </w:pPr>
            <w:r w:rsidRPr="00283C54">
              <w:rPr>
                <w:rFonts w:cstheme="minorHAnsi"/>
              </w:rPr>
              <w:t>Read about fusion music using the link on teams and try the quiz.</w:t>
            </w:r>
          </w:p>
          <w:p w14:paraId="0C959CCD" w14:textId="5A214B4F" w:rsidR="00E45097" w:rsidRPr="00283C54" w:rsidRDefault="00E45097" w:rsidP="00C200F7"/>
        </w:tc>
        <w:tc>
          <w:tcPr>
            <w:tcW w:w="1417" w:type="dxa"/>
          </w:tcPr>
          <w:p w14:paraId="62AD2AAE" w14:textId="77777777" w:rsidR="00E45097" w:rsidRPr="00283C54" w:rsidRDefault="00E45097" w:rsidP="00AC5E9A"/>
        </w:tc>
      </w:tr>
      <w:tr w:rsidR="00E45097" w:rsidRPr="00283C54" w14:paraId="3B0E6B40" w14:textId="77777777" w:rsidTr="00AC5E9A">
        <w:tc>
          <w:tcPr>
            <w:tcW w:w="7650" w:type="dxa"/>
            <w:gridSpan w:val="2"/>
          </w:tcPr>
          <w:p w14:paraId="4FBF9F4A" w14:textId="77777777" w:rsidR="00E66751" w:rsidRPr="00283C54" w:rsidRDefault="00E66751" w:rsidP="00E66751">
            <w:pPr>
              <w:rPr>
                <w:b/>
              </w:rPr>
            </w:pPr>
            <w:r w:rsidRPr="00283C54">
              <w:rPr>
                <w:b/>
              </w:rPr>
              <w:t>Extension activities if you want to do extra:</w:t>
            </w:r>
          </w:p>
          <w:p w14:paraId="0125C35D" w14:textId="4F9FE97C" w:rsidR="00295D30" w:rsidRPr="00283C54" w:rsidRDefault="00295D30" w:rsidP="00A96C28">
            <w:pPr>
              <w:pStyle w:val="ListParagraph"/>
              <w:numPr>
                <w:ilvl w:val="0"/>
                <w:numId w:val="11"/>
              </w:numPr>
              <w:rPr>
                <w:rFonts w:cstheme="minorHAnsi"/>
              </w:rPr>
            </w:pPr>
            <w:r w:rsidRPr="00283C54">
              <w:rPr>
                <w:b/>
              </w:rPr>
              <w:t xml:space="preserve">G - </w:t>
            </w:r>
            <w:r w:rsidRPr="00283C54">
              <w:rPr>
                <w:rFonts w:cstheme="minorHAnsi"/>
                <w:b/>
              </w:rPr>
              <w:t xml:space="preserve">GUITAR - </w:t>
            </w:r>
            <w:r w:rsidRPr="00283C54">
              <w:rPr>
                <w:rFonts w:cstheme="minorHAnsi"/>
              </w:rPr>
              <w:t xml:space="preserve">Name 5 instruments in the guitar family.  What do they all have in common? What is different about each instrument?  </w:t>
            </w:r>
          </w:p>
          <w:p w14:paraId="2CF209BF" w14:textId="77777777" w:rsidR="00295D30" w:rsidRPr="00283C54" w:rsidRDefault="00295D30" w:rsidP="00A96C28">
            <w:pPr>
              <w:pStyle w:val="ListParagraph"/>
              <w:numPr>
                <w:ilvl w:val="0"/>
                <w:numId w:val="11"/>
              </w:numPr>
              <w:rPr>
                <w:b/>
              </w:rPr>
            </w:pPr>
            <w:r w:rsidRPr="00283C54">
              <w:rPr>
                <w:b/>
              </w:rPr>
              <w:t xml:space="preserve">H – HARRY POTTER – </w:t>
            </w:r>
            <w:r w:rsidRPr="00283C54">
              <w:t xml:space="preserve">Listen to the music for the film ‘Harry Potter’. Write a paragraph using musical terms as to why the music is successful for the film. </w:t>
            </w:r>
          </w:p>
          <w:p w14:paraId="1C9B1D66" w14:textId="771F6987" w:rsidR="00E45097" w:rsidRPr="00283C54" w:rsidRDefault="00E45097" w:rsidP="00A96C28"/>
        </w:tc>
        <w:tc>
          <w:tcPr>
            <w:tcW w:w="1417" w:type="dxa"/>
          </w:tcPr>
          <w:p w14:paraId="05C393EC" w14:textId="77777777" w:rsidR="00E45097" w:rsidRPr="00283C54" w:rsidRDefault="00E45097" w:rsidP="00AC5E9A"/>
        </w:tc>
      </w:tr>
    </w:tbl>
    <w:p w14:paraId="53772DE7" w14:textId="40360191" w:rsidR="00283C54" w:rsidRDefault="00283C54">
      <w:pPr>
        <w:rPr>
          <w:b/>
        </w:rPr>
      </w:pPr>
      <w:r>
        <w:rPr>
          <w:b/>
        </w:rPr>
        <w:br w:type="page"/>
      </w:r>
    </w:p>
    <w:p w14:paraId="59177727" w14:textId="77777777" w:rsidR="006F7F4D" w:rsidRPr="00CA2439" w:rsidRDefault="006F7F4D" w:rsidP="006F7F4D">
      <w:pPr>
        <w:shd w:val="clear" w:color="auto" w:fill="BFBFBF" w:themeFill="background1" w:themeFillShade="BF"/>
      </w:pPr>
      <w:r>
        <w:rPr>
          <w:b/>
        </w:rPr>
        <w:lastRenderedPageBreak/>
        <w:t>Art</w:t>
      </w:r>
    </w:p>
    <w:tbl>
      <w:tblPr>
        <w:tblStyle w:val="TableGrid"/>
        <w:tblW w:w="9067" w:type="dxa"/>
        <w:tblLook w:val="04A0" w:firstRow="1" w:lastRow="0" w:firstColumn="1" w:lastColumn="0" w:noHBand="0" w:noVBand="1"/>
      </w:tblPr>
      <w:tblGrid>
        <w:gridCol w:w="1838"/>
        <w:gridCol w:w="5812"/>
        <w:gridCol w:w="1417"/>
      </w:tblGrid>
      <w:tr w:rsidR="006F7F4D" w14:paraId="070C3E43" w14:textId="77777777" w:rsidTr="00C322CA">
        <w:tc>
          <w:tcPr>
            <w:tcW w:w="1838" w:type="dxa"/>
          </w:tcPr>
          <w:p w14:paraId="7442EB35" w14:textId="77777777" w:rsidR="006F7F4D" w:rsidRPr="00FC1E8B" w:rsidRDefault="006F7F4D" w:rsidP="00C322CA">
            <w:pPr>
              <w:rPr>
                <w:b/>
              </w:rPr>
            </w:pPr>
            <w:r w:rsidRPr="00FC1E8B">
              <w:rPr>
                <w:b/>
              </w:rPr>
              <w:t>Class</w:t>
            </w:r>
          </w:p>
          <w:p w14:paraId="46463A81" w14:textId="77777777" w:rsidR="006F7F4D" w:rsidRPr="00FC1E8B" w:rsidRDefault="006F7F4D" w:rsidP="00C322CA">
            <w:pPr>
              <w:rPr>
                <w:b/>
              </w:rPr>
            </w:pPr>
            <w:r w:rsidRPr="00FC1E8B">
              <w:rPr>
                <w:b/>
              </w:rPr>
              <w:t>Teacher</w:t>
            </w:r>
          </w:p>
        </w:tc>
        <w:tc>
          <w:tcPr>
            <w:tcW w:w="5812" w:type="dxa"/>
          </w:tcPr>
          <w:p w14:paraId="0F3F3039" w14:textId="77777777" w:rsidR="006F7F4D" w:rsidRPr="00FC1E8B" w:rsidRDefault="006F7F4D" w:rsidP="00C322CA">
            <w:pPr>
              <w:rPr>
                <w:b/>
              </w:rPr>
            </w:pPr>
            <w:r w:rsidRPr="00FC1E8B">
              <w:rPr>
                <w:b/>
              </w:rPr>
              <w:t>Knowledge Organiser sections in order</w:t>
            </w:r>
            <w:r>
              <w:rPr>
                <w:b/>
              </w:rPr>
              <w:t xml:space="preserve"> with suggested strategies</w:t>
            </w:r>
          </w:p>
        </w:tc>
        <w:tc>
          <w:tcPr>
            <w:tcW w:w="1417" w:type="dxa"/>
          </w:tcPr>
          <w:p w14:paraId="0629A785" w14:textId="77777777" w:rsidR="006F7F4D" w:rsidRPr="00FC1E8B" w:rsidRDefault="006F7F4D" w:rsidP="00C322CA">
            <w:pPr>
              <w:rPr>
                <w:b/>
              </w:rPr>
            </w:pPr>
            <w:r w:rsidRPr="00FC1E8B">
              <w:rPr>
                <w:b/>
              </w:rPr>
              <w:t>Tick when complete</w:t>
            </w:r>
          </w:p>
        </w:tc>
      </w:tr>
      <w:tr w:rsidR="006F7F4D" w14:paraId="39E5D6FB" w14:textId="77777777" w:rsidTr="00C322CA">
        <w:tc>
          <w:tcPr>
            <w:tcW w:w="1838" w:type="dxa"/>
          </w:tcPr>
          <w:p w14:paraId="7BBD3281" w14:textId="77777777" w:rsidR="006F7F4D" w:rsidRDefault="006F7F4D" w:rsidP="00C322CA">
            <w:pPr>
              <w:jc w:val="center"/>
            </w:pPr>
            <w:r>
              <w:t>7a, b, c and d</w:t>
            </w:r>
          </w:p>
          <w:p w14:paraId="24477879" w14:textId="77777777" w:rsidR="006F7F4D" w:rsidRDefault="006F7F4D" w:rsidP="00C322CA">
            <w:pPr>
              <w:jc w:val="center"/>
            </w:pPr>
          </w:p>
        </w:tc>
        <w:tc>
          <w:tcPr>
            <w:tcW w:w="5812" w:type="dxa"/>
          </w:tcPr>
          <w:p w14:paraId="017B2234" w14:textId="77777777" w:rsidR="0040427E" w:rsidRDefault="0040427E" w:rsidP="00C322CA">
            <w:r>
              <w:t xml:space="preserve">Complete the art project </w:t>
            </w:r>
            <w:r w:rsidRPr="0040427E">
              <w:rPr>
                <w:b/>
              </w:rPr>
              <w:t>Colourful Landscapes</w:t>
            </w:r>
            <w:r>
              <w:t xml:space="preserve">. </w:t>
            </w:r>
          </w:p>
          <w:p w14:paraId="1A765853" w14:textId="0AFCBF44" w:rsidR="0040427E" w:rsidRDefault="0040427E" w:rsidP="00C322CA">
            <w:r>
              <w:t>There is information in the KO booklet however, your class teacher will post fur</w:t>
            </w:r>
            <w:r w:rsidR="004021BC">
              <w:t xml:space="preserve">ther chillied guidance on Teams, </w:t>
            </w:r>
            <w:r w:rsidR="004021BC">
              <w:t>however is also available in the ‘Support for Work Plans’ section on the year 7 remote learning web page.</w:t>
            </w:r>
          </w:p>
          <w:p w14:paraId="64E58C4D" w14:textId="261BFAEF" w:rsidR="006F7F4D" w:rsidRDefault="006F7F4D" w:rsidP="00C322CA"/>
        </w:tc>
        <w:tc>
          <w:tcPr>
            <w:tcW w:w="1417" w:type="dxa"/>
          </w:tcPr>
          <w:p w14:paraId="554457B6" w14:textId="77777777" w:rsidR="006F7F4D" w:rsidRDefault="006F7F4D" w:rsidP="00C322CA"/>
        </w:tc>
      </w:tr>
      <w:tr w:rsidR="0040427E" w14:paraId="5318804B" w14:textId="77777777" w:rsidTr="009A5D39">
        <w:tc>
          <w:tcPr>
            <w:tcW w:w="7650" w:type="dxa"/>
            <w:gridSpan w:val="2"/>
          </w:tcPr>
          <w:p w14:paraId="1647BADD" w14:textId="77777777" w:rsidR="0040427E" w:rsidRPr="00FC1E8B" w:rsidRDefault="0040427E" w:rsidP="0040427E">
            <w:pPr>
              <w:rPr>
                <w:b/>
              </w:rPr>
            </w:pPr>
            <w:r w:rsidRPr="00FC1E8B">
              <w:rPr>
                <w:b/>
              </w:rPr>
              <w:t>Extension activities if you want to do extra:</w:t>
            </w:r>
          </w:p>
          <w:p w14:paraId="2A44FC4C" w14:textId="7834F07D" w:rsidR="0040427E" w:rsidRDefault="004021BC" w:rsidP="00C322CA">
            <w:r>
              <w:t>Complete the Michael Craig-Martin project – this will be available on Teams, however is also available in the ‘Support for Work Plans’ section on the year 7 remote learning web page.</w:t>
            </w:r>
          </w:p>
          <w:p w14:paraId="17FDE953" w14:textId="1D423EF0" w:rsidR="0040427E" w:rsidRDefault="0040427E" w:rsidP="00C322CA"/>
        </w:tc>
        <w:tc>
          <w:tcPr>
            <w:tcW w:w="1417" w:type="dxa"/>
          </w:tcPr>
          <w:p w14:paraId="02ECD79E" w14:textId="77777777" w:rsidR="0040427E" w:rsidRDefault="0040427E" w:rsidP="00C322CA"/>
        </w:tc>
      </w:tr>
    </w:tbl>
    <w:p w14:paraId="73F04C49" w14:textId="77777777" w:rsidR="004021BC" w:rsidRDefault="004021BC" w:rsidP="004021BC">
      <w:pPr>
        <w:rPr>
          <w:b/>
        </w:rPr>
      </w:pPr>
    </w:p>
    <w:p w14:paraId="1BA53E31" w14:textId="15F1AFC1" w:rsidR="00E45097" w:rsidRPr="00DA7F41" w:rsidRDefault="00E45097" w:rsidP="00E45097">
      <w:pPr>
        <w:shd w:val="clear" w:color="auto" w:fill="BFBFBF" w:themeFill="background1" w:themeFillShade="BF"/>
        <w:rPr>
          <w:b/>
        </w:rPr>
      </w:pPr>
      <w:r w:rsidRPr="00DA7F41">
        <w:rPr>
          <w:b/>
        </w:rPr>
        <w:t>ICT</w:t>
      </w:r>
    </w:p>
    <w:tbl>
      <w:tblPr>
        <w:tblStyle w:val="TableGrid"/>
        <w:tblW w:w="9067" w:type="dxa"/>
        <w:tblLook w:val="04A0" w:firstRow="1" w:lastRow="0" w:firstColumn="1" w:lastColumn="0" w:noHBand="0" w:noVBand="1"/>
      </w:tblPr>
      <w:tblGrid>
        <w:gridCol w:w="1838"/>
        <w:gridCol w:w="5812"/>
        <w:gridCol w:w="1417"/>
      </w:tblGrid>
      <w:tr w:rsidR="00E45097" w14:paraId="30A0D824" w14:textId="77777777" w:rsidTr="00AC5E9A">
        <w:tc>
          <w:tcPr>
            <w:tcW w:w="1838" w:type="dxa"/>
          </w:tcPr>
          <w:p w14:paraId="2D4F9194" w14:textId="77777777" w:rsidR="00E45097" w:rsidRPr="00FC1E8B" w:rsidRDefault="00E45097" w:rsidP="00AC5E9A">
            <w:pPr>
              <w:rPr>
                <w:b/>
              </w:rPr>
            </w:pPr>
            <w:r w:rsidRPr="00FC1E8B">
              <w:rPr>
                <w:b/>
              </w:rPr>
              <w:t>Class</w:t>
            </w:r>
          </w:p>
          <w:p w14:paraId="6090A1F2" w14:textId="77777777" w:rsidR="00E45097" w:rsidRPr="00FC1E8B" w:rsidRDefault="00E45097" w:rsidP="00AC5E9A">
            <w:pPr>
              <w:rPr>
                <w:b/>
              </w:rPr>
            </w:pPr>
            <w:r w:rsidRPr="00FC1E8B">
              <w:rPr>
                <w:b/>
              </w:rPr>
              <w:t>Teacher</w:t>
            </w:r>
          </w:p>
        </w:tc>
        <w:tc>
          <w:tcPr>
            <w:tcW w:w="5812" w:type="dxa"/>
          </w:tcPr>
          <w:p w14:paraId="27A1B02F" w14:textId="77777777" w:rsidR="00E45097" w:rsidRPr="00FC1E8B" w:rsidRDefault="0065485C" w:rsidP="00AC5E9A">
            <w:pPr>
              <w:rPr>
                <w:b/>
              </w:rPr>
            </w:pPr>
            <w:r w:rsidRPr="00FC1E8B">
              <w:rPr>
                <w:b/>
              </w:rPr>
              <w:t>Knowledge Organiser sections in order</w:t>
            </w:r>
            <w:r>
              <w:rPr>
                <w:b/>
              </w:rPr>
              <w:t xml:space="preserve"> with suggested strategies</w:t>
            </w:r>
          </w:p>
        </w:tc>
        <w:tc>
          <w:tcPr>
            <w:tcW w:w="1417" w:type="dxa"/>
          </w:tcPr>
          <w:p w14:paraId="00F0CACD" w14:textId="77777777" w:rsidR="00E45097" w:rsidRPr="00FC1E8B" w:rsidRDefault="00E45097" w:rsidP="00AC5E9A">
            <w:pPr>
              <w:rPr>
                <w:b/>
              </w:rPr>
            </w:pPr>
            <w:r w:rsidRPr="00FC1E8B">
              <w:rPr>
                <w:b/>
              </w:rPr>
              <w:t>Tick when complete</w:t>
            </w:r>
          </w:p>
        </w:tc>
      </w:tr>
      <w:tr w:rsidR="00E45097" w14:paraId="5837456F" w14:textId="77777777" w:rsidTr="00AC5E9A">
        <w:tc>
          <w:tcPr>
            <w:tcW w:w="1838" w:type="dxa"/>
          </w:tcPr>
          <w:p w14:paraId="3B444002" w14:textId="36560BCC" w:rsidR="00CB1FA1" w:rsidRDefault="00E45097" w:rsidP="00AC5E9A">
            <w:pPr>
              <w:jc w:val="center"/>
            </w:pPr>
            <w:r>
              <w:t>7a</w:t>
            </w:r>
            <w:r w:rsidR="00CB1FA1">
              <w:t xml:space="preserve"> and 7b – JTA</w:t>
            </w:r>
          </w:p>
          <w:p w14:paraId="2590A35D" w14:textId="4AD335A8" w:rsidR="00E45097" w:rsidRDefault="00CB1FA1" w:rsidP="00AC5E9A">
            <w:pPr>
              <w:jc w:val="center"/>
            </w:pPr>
            <w:r>
              <w:t>7</w:t>
            </w:r>
            <w:r w:rsidR="00AD41E8">
              <w:t xml:space="preserve">c and </w:t>
            </w:r>
            <w:r>
              <w:t>7</w:t>
            </w:r>
            <w:r w:rsidR="00AD41E8">
              <w:t>d</w:t>
            </w:r>
            <w:r>
              <w:t xml:space="preserve"> – JTO</w:t>
            </w:r>
          </w:p>
          <w:p w14:paraId="38D7F44D" w14:textId="77777777" w:rsidR="00E45097" w:rsidRDefault="00E45097" w:rsidP="00AC5E9A">
            <w:pPr>
              <w:jc w:val="center"/>
            </w:pPr>
          </w:p>
        </w:tc>
        <w:tc>
          <w:tcPr>
            <w:tcW w:w="5812" w:type="dxa"/>
          </w:tcPr>
          <w:p w14:paraId="3F238075" w14:textId="77777777" w:rsidR="00167AF8" w:rsidRDefault="00167AF8" w:rsidP="00AC5E9A">
            <w:pPr>
              <w:rPr>
                <w:color w:val="000000"/>
              </w:rPr>
            </w:pPr>
            <w:r>
              <w:rPr>
                <w:color w:val="000000"/>
              </w:rPr>
              <w:t>Using the Scratch KO</w:t>
            </w:r>
          </w:p>
          <w:p w14:paraId="7FEE43A8" w14:textId="23604428" w:rsidR="00443011" w:rsidRDefault="00443011" w:rsidP="00AC5E9A">
            <w:pPr>
              <w:rPr>
                <w:color w:val="000000"/>
              </w:rPr>
            </w:pPr>
            <w:r w:rsidRPr="00443011">
              <w:rPr>
                <w:color w:val="000000"/>
              </w:rPr>
              <w:t xml:space="preserve">A – Make Notes </w:t>
            </w:r>
          </w:p>
          <w:p w14:paraId="76296633" w14:textId="77777777" w:rsidR="00443011" w:rsidRDefault="00443011" w:rsidP="00AC5E9A">
            <w:pPr>
              <w:rPr>
                <w:color w:val="000000"/>
              </w:rPr>
            </w:pPr>
            <w:r w:rsidRPr="00443011">
              <w:rPr>
                <w:color w:val="000000"/>
              </w:rPr>
              <w:t xml:space="preserve">B – Mind Maps </w:t>
            </w:r>
          </w:p>
          <w:p w14:paraId="67D09509" w14:textId="77777777" w:rsidR="00E45097" w:rsidRDefault="00443011" w:rsidP="00AC5E9A">
            <w:pPr>
              <w:rPr>
                <w:color w:val="000000"/>
              </w:rPr>
            </w:pPr>
            <w:r w:rsidRPr="00443011">
              <w:rPr>
                <w:color w:val="000000"/>
              </w:rPr>
              <w:t>C – Look, write, cover, check – mark in green pen</w:t>
            </w:r>
          </w:p>
          <w:p w14:paraId="4FC3F112" w14:textId="7C691ED4" w:rsidR="006F7F4D" w:rsidRPr="00443011" w:rsidRDefault="006F7F4D" w:rsidP="00AC5E9A"/>
        </w:tc>
        <w:tc>
          <w:tcPr>
            <w:tcW w:w="1417" w:type="dxa"/>
          </w:tcPr>
          <w:p w14:paraId="2B041F73" w14:textId="77777777" w:rsidR="00E45097" w:rsidRDefault="00E45097" w:rsidP="00AC5E9A"/>
        </w:tc>
      </w:tr>
      <w:tr w:rsidR="00E45097" w14:paraId="1724A74F" w14:textId="77777777" w:rsidTr="00AC5E9A">
        <w:tc>
          <w:tcPr>
            <w:tcW w:w="7650" w:type="dxa"/>
            <w:gridSpan w:val="2"/>
          </w:tcPr>
          <w:p w14:paraId="74023568" w14:textId="0C74FE68" w:rsidR="00AD41E8" w:rsidRDefault="00AD41E8" w:rsidP="00AD41E8">
            <w:pPr>
              <w:rPr>
                <w:b/>
              </w:rPr>
            </w:pPr>
            <w:r w:rsidRPr="00FC1E8B">
              <w:rPr>
                <w:b/>
              </w:rPr>
              <w:t>Extension activities if you want to do extra:</w:t>
            </w:r>
          </w:p>
          <w:p w14:paraId="5C65C008" w14:textId="5ADF7656" w:rsidR="00443011" w:rsidRDefault="004021BC" w:rsidP="004021BC">
            <w:pPr>
              <w:pStyle w:val="NormalWeb"/>
              <w:numPr>
                <w:ilvl w:val="0"/>
                <w:numId w:val="1"/>
              </w:numPr>
              <w:spacing w:before="0" w:beforeAutospacing="0"/>
              <w:ind w:left="873"/>
              <w:rPr>
                <w:rFonts w:asciiTheme="minorHAnsi" w:hAnsiTheme="minorHAnsi" w:cstheme="minorHAnsi"/>
                <w:color w:val="000000"/>
                <w:sz w:val="22"/>
                <w:szCs w:val="22"/>
              </w:rPr>
            </w:pPr>
            <w:hyperlink r:id="rId19" w:history="1">
              <w:r w:rsidR="00443011" w:rsidRPr="007131D6">
                <w:rPr>
                  <w:rStyle w:val="Hyperlink"/>
                  <w:rFonts w:asciiTheme="minorHAnsi" w:hAnsiTheme="minorHAnsi" w:cstheme="minorHAnsi"/>
                  <w:sz w:val="22"/>
                  <w:szCs w:val="22"/>
                </w:rPr>
                <w:t>www.codecombat.org</w:t>
              </w:r>
            </w:hyperlink>
          </w:p>
          <w:p w14:paraId="12204276" w14:textId="77777777" w:rsidR="00CB1FA1" w:rsidRPr="00CB1FA1" w:rsidRDefault="004021BC" w:rsidP="00283C54">
            <w:pPr>
              <w:pStyle w:val="ListParagraph"/>
              <w:numPr>
                <w:ilvl w:val="0"/>
                <w:numId w:val="1"/>
              </w:numPr>
              <w:spacing w:before="100" w:beforeAutospacing="1" w:after="100" w:afterAutospacing="1"/>
              <w:ind w:left="873"/>
              <w:rPr>
                <w:rFonts w:eastAsia="Times New Roman" w:cstheme="minorHAnsi"/>
                <w:color w:val="000000"/>
                <w:lang w:eastAsia="en-GB"/>
              </w:rPr>
            </w:pPr>
            <w:hyperlink r:id="rId20" w:history="1">
              <w:r w:rsidR="00443011" w:rsidRPr="007131D6">
                <w:rPr>
                  <w:rStyle w:val="Hyperlink"/>
                  <w:rFonts w:cstheme="minorHAnsi"/>
                  <w:lang w:eastAsia="en-GB"/>
                </w:rPr>
                <w:t>w</w:t>
              </w:r>
              <w:r w:rsidR="00443011" w:rsidRPr="007131D6">
                <w:rPr>
                  <w:rStyle w:val="Hyperlink"/>
                  <w:rFonts w:eastAsia="Times New Roman" w:cstheme="minorHAnsi"/>
                  <w:lang w:eastAsia="en-GB"/>
                </w:rPr>
                <w:t>ww.code.org</w:t>
              </w:r>
            </w:hyperlink>
          </w:p>
          <w:p w14:paraId="213A7DFF" w14:textId="1D6DA359" w:rsidR="00E45097" w:rsidRPr="00CB1FA1" w:rsidRDefault="00CB1FA1" w:rsidP="00283C54">
            <w:pPr>
              <w:pStyle w:val="ListParagraph"/>
              <w:numPr>
                <w:ilvl w:val="0"/>
                <w:numId w:val="1"/>
              </w:numPr>
              <w:spacing w:before="100" w:beforeAutospacing="1" w:after="100" w:afterAutospacing="1"/>
              <w:ind w:left="873"/>
              <w:rPr>
                <w:rFonts w:eastAsia="Times New Roman" w:cstheme="minorHAnsi"/>
                <w:color w:val="000000"/>
                <w:lang w:eastAsia="en-GB"/>
              </w:rPr>
            </w:pPr>
            <w:r w:rsidRPr="00CB1FA1">
              <w:rPr>
                <w:rFonts w:eastAsia="Times New Roman" w:cstheme="minorHAnsi"/>
                <w:color w:val="000000"/>
                <w:lang w:eastAsia="en-GB"/>
              </w:rPr>
              <w:t>Complete tasks 1-4 from the KS3 Taster Tasks</w:t>
            </w:r>
          </w:p>
        </w:tc>
        <w:tc>
          <w:tcPr>
            <w:tcW w:w="1417" w:type="dxa"/>
          </w:tcPr>
          <w:p w14:paraId="5C006B63" w14:textId="77777777" w:rsidR="00E45097" w:rsidRDefault="00E45097" w:rsidP="00AC5E9A"/>
        </w:tc>
      </w:tr>
    </w:tbl>
    <w:p w14:paraId="67786EE8" w14:textId="77777777" w:rsidR="004021BC" w:rsidRDefault="004021BC" w:rsidP="004021BC">
      <w:pPr>
        <w:rPr>
          <w:rFonts w:ascii="Calibri" w:eastAsia="Times New Roman" w:hAnsi="Calibri" w:cs="Calibri"/>
          <w:b/>
          <w:bCs/>
          <w:color w:val="000000"/>
          <w:lang w:eastAsia="en-GB"/>
        </w:rPr>
      </w:pPr>
    </w:p>
    <w:p w14:paraId="3A48303F" w14:textId="3FE8F7D5" w:rsidR="00FD3FA6" w:rsidRPr="00FD3FA6" w:rsidRDefault="00FD3FA6" w:rsidP="004021BC">
      <w:pPr>
        <w:shd w:val="clear" w:color="auto" w:fill="BFBFBF" w:themeFill="background1" w:themeFillShade="BF"/>
        <w:rPr>
          <w:rFonts w:ascii="Calibri" w:eastAsia="Times New Roman" w:hAnsi="Calibri" w:cs="Calibri"/>
          <w:color w:val="000000"/>
          <w:lang w:eastAsia="en-GB"/>
        </w:rPr>
      </w:pPr>
      <w:r w:rsidRPr="00FD3FA6">
        <w:rPr>
          <w:rFonts w:ascii="Calibri" w:eastAsia="Times New Roman" w:hAnsi="Calibri" w:cs="Calibri"/>
          <w:b/>
          <w:bCs/>
          <w:color w:val="000000"/>
          <w:lang w:eastAsia="en-GB"/>
        </w:rPr>
        <w:t>PE</w:t>
      </w:r>
    </w:p>
    <w:tbl>
      <w:tblPr>
        <w:tblW w:w="9067" w:type="dxa"/>
        <w:tblCellMar>
          <w:top w:w="15" w:type="dxa"/>
          <w:left w:w="15" w:type="dxa"/>
          <w:bottom w:w="15" w:type="dxa"/>
          <w:right w:w="15" w:type="dxa"/>
        </w:tblCellMar>
        <w:tblLook w:val="04A0" w:firstRow="1" w:lastRow="0" w:firstColumn="1" w:lastColumn="0" w:noHBand="0" w:noVBand="1"/>
      </w:tblPr>
      <w:tblGrid>
        <w:gridCol w:w="1838"/>
        <w:gridCol w:w="5812"/>
        <w:gridCol w:w="1417"/>
      </w:tblGrid>
      <w:tr w:rsidR="00FD3FA6" w:rsidRPr="00FD3FA6" w14:paraId="056C3442" w14:textId="77777777" w:rsidTr="00FD3FA6">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FA2BF" w14:textId="77777777" w:rsidR="00FD3FA6" w:rsidRPr="00FD3FA6" w:rsidRDefault="00FD3FA6" w:rsidP="00FD3FA6">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Class</w:t>
            </w:r>
          </w:p>
          <w:p w14:paraId="1BC36CA1" w14:textId="5D969DFA" w:rsidR="00FD3FA6" w:rsidRPr="00FD3FA6" w:rsidRDefault="00FD3FA6" w:rsidP="00FD3FA6">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 xml:space="preserve">Teacher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2B1E0D" w14:textId="77777777" w:rsidR="00FD3FA6" w:rsidRPr="00FD3FA6" w:rsidRDefault="00FD3FA6" w:rsidP="00FD3FA6">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Knowledge Organiser sections in order with suggested strategies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2CB018" w14:textId="77777777" w:rsidR="00FD3FA6" w:rsidRPr="00FD3FA6" w:rsidRDefault="00FD3FA6" w:rsidP="00FD3FA6">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Tick when complete</w:t>
            </w:r>
          </w:p>
        </w:tc>
      </w:tr>
      <w:tr w:rsidR="00FD3FA6" w:rsidRPr="00FD3FA6" w14:paraId="4BAFF8C1" w14:textId="77777777" w:rsidTr="00FE6C6A">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D698C" w14:textId="77777777" w:rsidR="00FD3FA6" w:rsidRPr="00FD3FA6" w:rsidRDefault="00FD3FA6" w:rsidP="00FD3FA6">
            <w:pPr>
              <w:spacing w:after="0" w:line="240" w:lineRule="auto"/>
              <w:jc w:val="center"/>
              <w:rPr>
                <w:rFonts w:ascii="Calibri" w:eastAsia="Times New Roman" w:hAnsi="Calibri" w:cs="Calibri"/>
                <w:lang w:eastAsia="en-GB"/>
              </w:rPr>
            </w:pPr>
            <w:r w:rsidRPr="00FD3FA6">
              <w:rPr>
                <w:rFonts w:ascii="Calibri" w:eastAsia="Times New Roman" w:hAnsi="Calibri" w:cs="Calibri"/>
                <w:lang w:eastAsia="en-GB"/>
              </w:rPr>
              <w:t>All classes</w:t>
            </w:r>
          </w:p>
          <w:p w14:paraId="3A66E1B9" w14:textId="29488157" w:rsidR="00FD3FA6" w:rsidRPr="00FD3FA6" w:rsidRDefault="00FD3FA6" w:rsidP="00FD3FA6">
            <w:pPr>
              <w:spacing w:after="0" w:line="240" w:lineRule="auto"/>
              <w:jc w:val="center"/>
              <w:rPr>
                <w:rFonts w:ascii="Calibri" w:eastAsia="Times New Roman" w:hAnsi="Calibri" w:cs="Calibri"/>
                <w:lang w:eastAsia="en-GB"/>
              </w:rPr>
            </w:pPr>
            <w:r w:rsidRPr="00FD3FA6">
              <w:rPr>
                <w:rFonts w:ascii="Calibri" w:eastAsia="Times New Roman" w:hAnsi="Calibri" w:cs="Calibri"/>
                <w:lang w:eastAsia="en-GB"/>
              </w:rPr>
              <w:t> </w:t>
            </w:r>
            <w:r>
              <w:rPr>
                <w:rFonts w:ascii="Calibri" w:eastAsia="Times New Roman" w:hAnsi="Calibri" w:cs="Calibri"/>
                <w:lang w:eastAsia="en-GB"/>
              </w:rPr>
              <w:t>KSJ/PCO/SMC</w:t>
            </w:r>
          </w:p>
        </w:tc>
        <w:tc>
          <w:tcPr>
            <w:tcW w:w="5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7ADEE5" w14:textId="5D8F06DF" w:rsidR="00FE6C6A" w:rsidRPr="00FE6C6A" w:rsidRDefault="00FE6C6A" w:rsidP="00FE6C6A">
            <w:pPr>
              <w:pStyle w:val="NormalWeb"/>
              <w:shd w:val="clear" w:color="auto" w:fill="FFFFFF"/>
              <w:spacing w:before="0" w:beforeAutospacing="0" w:after="0" w:afterAutospacing="0"/>
              <w:rPr>
                <w:color w:val="201F1E"/>
              </w:rPr>
            </w:pPr>
            <w:r w:rsidRPr="00FE6C6A">
              <w:rPr>
                <w:rFonts w:ascii="Calibri" w:hAnsi="Calibri" w:cs="Calibri"/>
                <w:b/>
                <w:color w:val="201F1E"/>
                <w:sz w:val="22"/>
                <w:szCs w:val="22"/>
                <w:bdr w:val="none" w:sz="0" w:space="0" w:color="auto" w:frame="1"/>
              </w:rPr>
              <w:t>BOYS:</w:t>
            </w:r>
            <w:r w:rsidRPr="00FE6C6A">
              <w:rPr>
                <w:rFonts w:ascii="Calibri" w:hAnsi="Calibri" w:cs="Calibri"/>
                <w:color w:val="201F1E"/>
                <w:sz w:val="22"/>
                <w:szCs w:val="22"/>
                <w:bdr w:val="none" w:sz="0" w:space="0" w:color="auto" w:frame="1"/>
              </w:rPr>
              <w:t> </w:t>
            </w:r>
            <w:r>
              <w:rPr>
                <w:rFonts w:ascii="Calibri" w:hAnsi="Calibri" w:cs="Calibri"/>
                <w:color w:val="201F1E"/>
                <w:sz w:val="22"/>
                <w:szCs w:val="22"/>
                <w:bdr w:val="none" w:sz="0" w:space="0" w:color="auto" w:frame="1"/>
              </w:rPr>
              <w:t>R</w:t>
            </w:r>
            <w:r w:rsidRPr="00FE6C6A">
              <w:rPr>
                <w:rFonts w:ascii="Calibri" w:hAnsi="Calibri" w:cs="Calibri"/>
                <w:color w:val="201F1E"/>
                <w:sz w:val="22"/>
                <w:szCs w:val="22"/>
                <w:bdr w:val="none" w:sz="0" w:space="0" w:color="auto" w:frame="1"/>
              </w:rPr>
              <w:t>evise the bowling grip types / fielding positions / shot types</w:t>
            </w:r>
            <w:r>
              <w:rPr>
                <w:rFonts w:ascii="Calibri" w:hAnsi="Calibri" w:cs="Calibri"/>
                <w:color w:val="201F1E"/>
                <w:sz w:val="22"/>
                <w:szCs w:val="22"/>
                <w:bdr w:val="none" w:sz="0" w:space="0" w:color="auto" w:frame="1"/>
              </w:rPr>
              <w:t xml:space="preserve"> from</w:t>
            </w:r>
            <w:r w:rsidRPr="00FE6C6A">
              <w:rPr>
                <w:rFonts w:ascii="Calibri" w:hAnsi="Calibri" w:cs="Calibri"/>
                <w:color w:val="201F1E"/>
                <w:sz w:val="22"/>
                <w:szCs w:val="22"/>
                <w:bdr w:val="none" w:sz="0" w:space="0" w:color="auto" w:frame="1"/>
              </w:rPr>
              <w:t xml:space="preserve"> the summer term 1 </w:t>
            </w:r>
            <w:r w:rsidRPr="00FE6C6A">
              <w:rPr>
                <w:rFonts w:ascii="Calibri" w:hAnsi="Calibri" w:cs="Calibri"/>
                <w:b/>
                <w:bCs/>
                <w:color w:val="201F1E"/>
                <w:sz w:val="22"/>
                <w:szCs w:val="22"/>
                <w:bdr w:val="none" w:sz="0" w:space="0" w:color="auto" w:frame="1"/>
              </w:rPr>
              <w:t>cricket </w:t>
            </w:r>
            <w:r>
              <w:rPr>
                <w:rFonts w:ascii="Calibri" w:hAnsi="Calibri" w:cs="Calibri"/>
                <w:color w:val="201F1E"/>
                <w:sz w:val="22"/>
                <w:szCs w:val="22"/>
                <w:bdr w:val="none" w:sz="0" w:space="0" w:color="auto" w:frame="1"/>
              </w:rPr>
              <w:t>KO</w:t>
            </w:r>
          </w:p>
          <w:p w14:paraId="42C5C963" w14:textId="4F85917B" w:rsidR="00FE6C6A" w:rsidRPr="00FE6C6A" w:rsidRDefault="00FE6C6A" w:rsidP="00FE6C6A">
            <w:pPr>
              <w:shd w:val="clear" w:color="auto" w:fill="FFFFFF"/>
              <w:spacing w:after="0" w:line="240" w:lineRule="auto"/>
              <w:rPr>
                <w:rFonts w:ascii="Times New Roman" w:eastAsia="Times New Roman" w:hAnsi="Times New Roman" w:cs="Times New Roman"/>
                <w:color w:val="201F1E"/>
                <w:sz w:val="24"/>
                <w:szCs w:val="24"/>
                <w:lang w:eastAsia="en-GB"/>
              </w:rPr>
            </w:pPr>
            <w:r w:rsidRPr="00FE6C6A">
              <w:rPr>
                <w:rFonts w:ascii="Calibri" w:eastAsia="Times New Roman" w:hAnsi="Calibri" w:cs="Calibri"/>
                <w:b/>
                <w:color w:val="201F1E"/>
                <w:bdr w:val="none" w:sz="0" w:space="0" w:color="auto" w:frame="1"/>
                <w:lang w:eastAsia="en-GB"/>
              </w:rPr>
              <w:t>GIRLS:</w:t>
            </w:r>
            <w:r w:rsidRPr="00FE6C6A">
              <w:rPr>
                <w:rFonts w:ascii="Calibri" w:eastAsia="Times New Roman" w:hAnsi="Calibri" w:cs="Calibri"/>
                <w:color w:val="201F1E"/>
                <w:bdr w:val="none" w:sz="0" w:space="0" w:color="auto" w:frame="1"/>
                <w:lang w:eastAsia="en-GB"/>
              </w:rPr>
              <w:t> </w:t>
            </w:r>
            <w:r>
              <w:rPr>
                <w:rFonts w:ascii="Calibri" w:eastAsia="Times New Roman" w:hAnsi="Calibri" w:cs="Calibri"/>
                <w:color w:val="201F1E"/>
                <w:bdr w:val="none" w:sz="0" w:space="0" w:color="auto" w:frame="1"/>
                <w:lang w:eastAsia="en-GB"/>
              </w:rPr>
              <w:t>R</w:t>
            </w:r>
            <w:r w:rsidRPr="00FE6C6A">
              <w:rPr>
                <w:rFonts w:ascii="Calibri" w:eastAsia="Times New Roman" w:hAnsi="Calibri" w:cs="Calibri"/>
                <w:color w:val="201F1E"/>
                <w:bdr w:val="none" w:sz="0" w:space="0" w:color="auto" w:frame="1"/>
                <w:lang w:eastAsia="en-GB"/>
              </w:rPr>
              <w:t>evise the rules of cricket from the summer term 1 </w:t>
            </w:r>
            <w:r w:rsidRPr="00FE6C6A">
              <w:rPr>
                <w:rFonts w:ascii="Calibri" w:eastAsia="Times New Roman" w:hAnsi="Calibri" w:cs="Calibri"/>
                <w:b/>
                <w:bCs/>
                <w:color w:val="201F1E"/>
                <w:bdr w:val="none" w:sz="0" w:space="0" w:color="auto" w:frame="1"/>
                <w:lang w:eastAsia="en-GB"/>
              </w:rPr>
              <w:t>cricket </w:t>
            </w:r>
            <w:r>
              <w:rPr>
                <w:rFonts w:ascii="Calibri" w:eastAsia="Times New Roman" w:hAnsi="Calibri" w:cs="Calibri"/>
                <w:color w:val="201F1E"/>
                <w:bdr w:val="none" w:sz="0" w:space="0" w:color="auto" w:frame="1"/>
                <w:lang w:eastAsia="en-GB"/>
              </w:rPr>
              <w:t>KO</w:t>
            </w:r>
          </w:p>
          <w:p w14:paraId="2A906468" w14:textId="04491361" w:rsidR="00FD3FA6" w:rsidRPr="00FD3FA6" w:rsidRDefault="00FD3FA6" w:rsidP="00FD3FA6">
            <w:pPr>
              <w:spacing w:after="0" w:line="240" w:lineRule="auto"/>
              <w:rPr>
                <w:rFonts w:ascii="Calibri" w:eastAsia="Times New Roman" w:hAnsi="Calibri" w:cs="Calibri"/>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8B337" w14:textId="77777777" w:rsidR="00FD3FA6" w:rsidRPr="00FD3FA6" w:rsidRDefault="00FD3FA6" w:rsidP="00FD3FA6">
            <w:pPr>
              <w:spacing w:after="0" w:line="240" w:lineRule="auto"/>
              <w:rPr>
                <w:rFonts w:ascii="Calibri" w:eastAsia="Times New Roman" w:hAnsi="Calibri" w:cs="Calibri"/>
                <w:lang w:eastAsia="en-GB"/>
              </w:rPr>
            </w:pPr>
            <w:r w:rsidRPr="00FD3FA6">
              <w:rPr>
                <w:rFonts w:ascii="Calibri" w:eastAsia="Times New Roman" w:hAnsi="Calibri" w:cs="Calibri"/>
                <w:lang w:eastAsia="en-GB"/>
              </w:rPr>
              <w:t> </w:t>
            </w:r>
          </w:p>
        </w:tc>
      </w:tr>
      <w:tr w:rsidR="00FD3FA6" w:rsidRPr="00FD3FA6" w14:paraId="365552FA" w14:textId="77777777" w:rsidTr="00FD3FA6">
        <w:tc>
          <w:tcPr>
            <w:tcW w:w="76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6F1A9" w14:textId="77777777" w:rsidR="00FD3FA6" w:rsidRPr="00FD3FA6" w:rsidRDefault="00FD3FA6" w:rsidP="00FD3FA6">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Extension activities if you want to/can do something practical:</w:t>
            </w:r>
          </w:p>
          <w:p w14:paraId="770E4D8E" w14:textId="77777777" w:rsidR="00FE6C6A" w:rsidRDefault="00FE6C6A" w:rsidP="00FE6C6A">
            <w:pPr>
              <w:pStyle w:val="NormalWeb"/>
              <w:shd w:val="clear" w:color="auto" w:fill="FFFFFF"/>
              <w:spacing w:before="0" w:beforeAutospacing="0" w:after="0" w:afterAutospacing="0"/>
              <w:rPr>
                <w:color w:val="201F1E"/>
              </w:rPr>
            </w:pPr>
            <w:r w:rsidRPr="00FE6C6A">
              <w:rPr>
                <w:rFonts w:ascii="Calibri" w:hAnsi="Calibri" w:cs="Calibri"/>
                <w:color w:val="201F1E"/>
                <w:sz w:val="22"/>
                <w:szCs w:val="22"/>
                <w:bdr w:val="none" w:sz="0" w:space="0" w:color="auto" w:frame="1"/>
              </w:rPr>
              <w:t>Complete either of these at least 3 times a week </w:t>
            </w:r>
            <w:r w:rsidRPr="00FE6C6A">
              <w:rPr>
                <w:rFonts w:ascii="Wingdings" w:hAnsi="Wingdings"/>
                <w:color w:val="201F1E"/>
                <w:sz w:val="22"/>
                <w:szCs w:val="22"/>
                <w:bdr w:val="none" w:sz="0" w:space="0" w:color="auto" w:frame="1"/>
              </w:rPr>
              <w:t></w:t>
            </w:r>
          </w:p>
          <w:p w14:paraId="7AC22908" w14:textId="77777777" w:rsidR="00FE6C6A" w:rsidRDefault="00FE6C6A" w:rsidP="00FE6C6A">
            <w:pPr>
              <w:numPr>
                <w:ilvl w:val="1"/>
                <w:numId w:val="2"/>
              </w:numPr>
              <w:shd w:val="clear" w:color="auto" w:fill="FFFFFF"/>
              <w:spacing w:after="0" w:line="240" w:lineRule="auto"/>
              <w:rPr>
                <w:rFonts w:ascii="Calibri" w:hAnsi="Calibri" w:cs="Calibri"/>
                <w:color w:val="201F1E"/>
              </w:rPr>
            </w:pPr>
            <w:r>
              <w:rPr>
                <w:rFonts w:ascii="Calibri" w:hAnsi="Calibri" w:cs="Calibri"/>
                <w:color w:val="201F1E"/>
              </w:rPr>
              <w:t>Joe Wicks (PE with Joe) – They are on 9am daily and can be watched later in the day, too </w:t>
            </w:r>
            <w:hyperlink r:id="rId21" w:tgtFrame="_blank" w:tooltip="Original URL: https://www.youtube.com/channel/UCAxW1XT0iEJo0TYlRfn6rYQ. Click or tap if you trust this link." w:history="1">
              <w:r>
                <w:rPr>
                  <w:rStyle w:val="Hyperlink"/>
                  <w:rFonts w:ascii="Calibri" w:hAnsi="Calibri" w:cs="Calibri"/>
                  <w:bdr w:val="none" w:sz="0" w:space="0" w:color="auto" w:frame="1"/>
                </w:rPr>
                <w:t>https://www.youtube.com/channel/UCAxW1XT0iEJo0TYlRfn6rYQ</w:t>
              </w:r>
            </w:hyperlink>
          </w:p>
          <w:p w14:paraId="05AD2034" w14:textId="77777777" w:rsidR="00FE6C6A" w:rsidRDefault="00FE6C6A" w:rsidP="00FE6C6A">
            <w:pPr>
              <w:numPr>
                <w:ilvl w:val="1"/>
                <w:numId w:val="2"/>
              </w:numPr>
              <w:shd w:val="clear" w:color="auto" w:fill="FFFFFF"/>
              <w:spacing w:after="0" w:line="240" w:lineRule="auto"/>
              <w:rPr>
                <w:rFonts w:ascii="Calibri" w:hAnsi="Calibri" w:cs="Calibri"/>
                <w:color w:val="201F1E"/>
              </w:rPr>
            </w:pPr>
            <w:r w:rsidRPr="00FE6C6A">
              <w:rPr>
                <w:rFonts w:ascii="Calibri" w:hAnsi="Calibri" w:cs="Calibri"/>
                <w:color w:val="201F1E"/>
                <w:bdr w:val="none" w:sz="0" w:space="0" w:color="auto" w:frame="1"/>
              </w:rPr>
              <w:t>You should let your teacher know how you are getting-on using Microsoft Teams, once every 3 weeks</w:t>
            </w:r>
          </w:p>
          <w:p w14:paraId="1BA20CA3" w14:textId="77777777" w:rsidR="00FD3FA6" w:rsidRDefault="00FE6C6A" w:rsidP="00FE6C6A">
            <w:pPr>
              <w:numPr>
                <w:ilvl w:val="1"/>
                <w:numId w:val="2"/>
              </w:numPr>
              <w:shd w:val="clear" w:color="auto" w:fill="FFFFFF"/>
              <w:spacing w:after="0" w:line="240" w:lineRule="auto"/>
              <w:rPr>
                <w:rFonts w:ascii="Calibri" w:hAnsi="Calibri" w:cs="Calibri"/>
                <w:color w:val="201F1E"/>
              </w:rPr>
            </w:pPr>
            <w:r>
              <w:rPr>
                <w:rFonts w:ascii="Calibri" w:hAnsi="Calibri" w:cs="Calibri"/>
                <w:color w:val="201F1E"/>
              </w:rPr>
              <w:t>Oti Mabuse Dance Sessions – Available on </w:t>
            </w:r>
            <w:hyperlink r:id="rId22" w:tgtFrame="_blank" w:tooltip="Original URL: https://www.youtube.com/user/mosetsanagape. Click or tap if you trust this link." w:history="1">
              <w:r>
                <w:rPr>
                  <w:rStyle w:val="Hyperlink"/>
                  <w:rFonts w:ascii="Calibri" w:hAnsi="Calibri" w:cs="Calibri"/>
                  <w:bdr w:val="none" w:sz="0" w:space="0" w:color="auto" w:frame="1"/>
                </w:rPr>
                <w:t>https://www.youtube.com/user/mosetsanagape</w:t>
              </w:r>
            </w:hyperlink>
          </w:p>
          <w:p w14:paraId="473DCF3D" w14:textId="7C426ED0" w:rsidR="00FE6C6A" w:rsidRPr="00FE6C6A" w:rsidRDefault="00FE6C6A" w:rsidP="00FE6C6A">
            <w:pPr>
              <w:shd w:val="clear" w:color="auto" w:fill="FFFFFF"/>
              <w:spacing w:after="0" w:line="240" w:lineRule="auto"/>
              <w:ind w:left="502"/>
              <w:rPr>
                <w:rFonts w:ascii="Calibri" w:hAnsi="Calibri" w:cs="Calibri"/>
                <w:color w:val="201F1E"/>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4253D" w14:textId="77777777" w:rsidR="00FD3FA6" w:rsidRPr="00FD3FA6" w:rsidRDefault="00FD3FA6" w:rsidP="00FD3FA6">
            <w:pPr>
              <w:spacing w:after="0" w:line="240" w:lineRule="auto"/>
              <w:rPr>
                <w:rFonts w:ascii="Calibri" w:eastAsia="Times New Roman" w:hAnsi="Calibri" w:cs="Calibri"/>
                <w:lang w:eastAsia="en-GB"/>
              </w:rPr>
            </w:pPr>
            <w:r w:rsidRPr="00FD3FA6">
              <w:rPr>
                <w:rFonts w:ascii="Calibri" w:eastAsia="Times New Roman" w:hAnsi="Calibri" w:cs="Calibri"/>
                <w:lang w:eastAsia="en-GB"/>
              </w:rPr>
              <w:t> </w:t>
            </w:r>
          </w:p>
        </w:tc>
      </w:tr>
    </w:tbl>
    <w:p w14:paraId="42D4E09D" w14:textId="04831F15" w:rsidR="00E45097" w:rsidRDefault="00E45097" w:rsidP="00E45097">
      <w:bookmarkStart w:id="0" w:name="_GoBack"/>
      <w:bookmarkEnd w:id="0"/>
    </w:p>
    <w:sectPr w:rsidR="00E45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FE"/>
    <w:multiLevelType w:val="multilevel"/>
    <w:tmpl w:val="F82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E12A5"/>
    <w:multiLevelType w:val="hybridMultilevel"/>
    <w:tmpl w:val="D40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5A18"/>
    <w:multiLevelType w:val="hybridMultilevel"/>
    <w:tmpl w:val="17D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12314"/>
    <w:multiLevelType w:val="hybridMultilevel"/>
    <w:tmpl w:val="D4AA10FA"/>
    <w:lvl w:ilvl="0" w:tplc="3072CF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D1128"/>
    <w:multiLevelType w:val="hybridMultilevel"/>
    <w:tmpl w:val="9F2E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170A8"/>
    <w:multiLevelType w:val="multilevel"/>
    <w:tmpl w:val="6060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F1196"/>
    <w:multiLevelType w:val="hybridMultilevel"/>
    <w:tmpl w:val="B9265D20"/>
    <w:lvl w:ilvl="0" w:tplc="0EA6681E">
      <w:start w:val="1"/>
      <w:numFmt w:val="bullet"/>
      <w:lvlText w:val=""/>
      <w:lvlJc w:val="left"/>
      <w:pPr>
        <w:ind w:left="720" w:hanging="360"/>
      </w:pPr>
      <w:rPr>
        <w:rFonts w:ascii="Symbol" w:hAnsi="Symbol" w:hint="default"/>
      </w:rPr>
    </w:lvl>
    <w:lvl w:ilvl="1" w:tplc="C720AF8A">
      <w:start w:val="1"/>
      <w:numFmt w:val="bullet"/>
      <w:lvlText w:val="o"/>
      <w:lvlJc w:val="left"/>
      <w:pPr>
        <w:ind w:left="1440" w:hanging="360"/>
      </w:pPr>
      <w:rPr>
        <w:rFonts w:ascii="Courier New" w:hAnsi="Courier New" w:hint="default"/>
      </w:rPr>
    </w:lvl>
    <w:lvl w:ilvl="2" w:tplc="E25A4E66">
      <w:start w:val="1"/>
      <w:numFmt w:val="bullet"/>
      <w:lvlText w:val=""/>
      <w:lvlJc w:val="left"/>
      <w:pPr>
        <w:ind w:left="2160" w:hanging="360"/>
      </w:pPr>
      <w:rPr>
        <w:rFonts w:ascii="Wingdings" w:hAnsi="Wingdings" w:hint="default"/>
      </w:rPr>
    </w:lvl>
    <w:lvl w:ilvl="3" w:tplc="0150C688">
      <w:start w:val="1"/>
      <w:numFmt w:val="bullet"/>
      <w:lvlText w:val=""/>
      <w:lvlJc w:val="left"/>
      <w:pPr>
        <w:ind w:left="2880" w:hanging="360"/>
      </w:pPr>
      <w:rPr>
        <w:rFonts w:ascii="Symbol" w:hAnsi="Symbol" w:hint="default"/>
      </w:rPr>
    </w:lvl>
    <w:lvl w:ilvl="4" w:tplc="FD80DA88">
      <w:start w:val="1"/>
      <w:numFmt w:val="bullet"/>
      <w:lvlText w:val="o"/>
      <w:lvlJc w:val="left"/>
      <w:pPr>
        <w:ind w:left="3600" w:hanging="360"/>
      </w:pPr>
      <w:rPr>
        <w:rFonts w:ascii="Courier New" w:hAnsi="Courier New" w:hint="default"/>
      </w:rPr>
    </w:lvl>
    <w:lvl w:ilvl="5" w:tplc="23AABBAA">
      <w:start w:val="1"/>
      <w:numFmt w:val="bullet"/>
      <w:lvlText w:val=""/>
      <w:lvlJc w:val="left"/>
      <w:pPr>
        <w:ind w:left="4320" w:hanging="360"/>
      </w:pPr>
      <w:rPr>
        <w:rFonts w:ascii="Wingdings" w:hAnsi="Wingdings" w:hint="default"/>
      </w:rPr>
    </w:lvl>
    <w:lvl w:ilvl="6" w:tplc="E93AD9B4">
      <w:start w:val="1"/>
      <w:numFmt w:val="bullet"/>
      <w:lvlText w:val=""/>
      <w:lvlJc w:val="left"/>
      <w:pPr>
        <w:ind w:left="5040" w:hanging="360"/>
      </w:pPr>
      <w:rPr>
        <w:rFonts w:ascii="Symbol" w:hAnsi="Symbol" w:hint="default"/>
      </w:rPr>
    </w:lvl>
    <w:lvl w:ilvl="7" w:tplc="772076CA">
      <w:start w:val="1"/>
      <w:numFmt w:val="bullet"/>
      <w:lvlText w:val="o"/>
      <w:lvlJc w:val="left"/>
      <w:pPr>
        <w:ind w:left="5760" w:hanging="360"/>
      </w:pPr>
      <w:rPr>
        <w:rFonts w:ascii="Courier New" w:hAnsi="Courier New" w:hint="default"/>
      </w:rPr>
    </w:lvl>
    <w:lvl w:ilvl="8" w:tplc="95241636">
      <w:start w:val="1"/>
      <w:numFmt w:val="bullet"/>
      <w:lvlText w:val=""/>
      <w:lvlJc w:val="left"/>
      <w:pPr>
        <w:ind w:left="6480" w:hanging="360"/>
      </w:pPr>
      <w:rPr>
        <w:rFonts w:ascii="Wingdings" w:hAnsi="Wingdings" w:hint="default"/>
      </w:rPr>
    </w:lvl>
  </w:abstractNum>
  <w:abstractNum w:abstractNumId="7" w15:restartNumberingAfterBreak="0">
    <w:nsid w:val="4B802DB7"/>
    <w:multiLevelType w:val="hybridMultilevel"/>
    <w:tmpl w:val="11F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51079"/>
    <w:multiLevelType w:val="hybridMultilevel"/>
    <w:tmpl w:val="27CAF052"/>
    <w:lvl w:ilvl="0" w:tplc="4C384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018F1"/>
    <w:multiLevelType w:val="multilevel"/>
    <w:tmpl w:val="055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4B4CAA"/>
    <w:multiLevelType w:val="hybridMultilevel"/>
    <w:tmpl w:val="B38A39F2"/>
    <w:lvl w:ilvl="0" w:tplc="08090001">
      <w:start w:val="1"/>
      <w:numFmt w:val="bullet"/>
      <w:lvlText w:val=""/>
      <w:lvlJc w:val="left"/>
      <w:pPr>
        <w:ind w:left="360" w:hanging="360"/>
      </w:pPr>
      <w:rPr>
        <w:rFonts w:ascii="Symbol" w:hAnsi="Symbol" w:hint="default"/>
      </w:rPr>
    </w:lvl>
    <w:lvl w:ilvl="1" w:tplc="268401A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0C3303"/>
    <w:multiLevelType w:val="hybridMultilevel"/>
    <w:tmpl w:val="A4B8CA28"/>
    <w:lvl w:ilvl="0" w:tplc="45FE83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E7993"/>
    <w:multiLevelType w:val="multilevel"/>
    <w:tmpl w:val="7D906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8"/>
  </w:num>
  <w:num w:numId="5">
    <w:abstractNumId w:val="0"/>
  </w:num>
  <w:num w:numId="6">
    <w:abstractNumId w:val="5"/>
  </w:num>
  <w:num w:numId="7">
    <w:abstractNumId w:val="9"/>
  </w:num>
  <w:num w:numId="8">
    <w:abstractNumId w:val="3"/>
  </w:num>
  <w:num w:numId="9">
    <w:abstractNumId w:val="2"/>
  </w:num>
  <w:num w:numId="10">
    <w:abstractNumId w:val="7"/>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360EB"/>
    <w:rsid w:val="00050034"/>
    <w:rsid w:val="00167AF8"/>
    <w:rsid w:val="001E42EE"/>
    <w:rsid w:val="001F5663"/>
    <w:rsid w:val="002242B6"/>
    <w:rsid w:val="00227AB8"/>
    <w:rsid w:val="00247F00"/>
    <w:rsid w:val="00283C54"/>
    <w:rsid w:val="00295D30"/>
    <w:rsid w:val="003047D7"/>
    <w:rsid w:val="00381ED0"/>
    <w:rsid w:val="004021BC"/>
    <w:rsid w:val="0040427E"/>
    <w:rsid w:val="00443011"/>
    <w:rsid w:val="005263FE"/>
    <w:rsid w:val="0065485C"/>
    <w:rsid w:val="006A796A"/>
    <w:rsid w:val="006F7F4D"/>
    <w:rsid w:val="007069B1"/>
    <w:rsid w:val="007121DB"/>
    <w:rsid w:val="0073111B"/>
    <w:rsid w:val="007313EF"/>
    <w:rsid w:val="00803B86"/>
    <w:rsid w:val="008C65BF"/>
    <w:rsid w:val="0099361E"/>
    <w:rsid w:val="009E5FBA"/>
    <w:rsid w:val="00A11B6C"/>
    <w:rsid w:val="00A71A0A"/>
    <w:rsid w:val="00A96C28"/>
    <w:rsid w:val="00AD41E8"/>
    <w:rsid w:val="00C200F7"/>
    <w:rsid w:val="00C36A8F"/>
    <w:rsid w:val="00C94E4F"/>
    <w:rsid w:val="00CA2439"/>
    <w:rsid w:val="00CB1FA1"/>
    <w:rsid w:val="00CC4D37"/>
    <w:rsid w:val="00CE14AD"/>
    <w:rsid w:val="00D15019"/>
    <w:rsid w:val="00D32379"/>
    <w:rsid w:val="00DA7F41"/>
    <w:rsid w:val="00E45097"/>
    <w:rsid w:val="00E66751"/>
    <w:rsid w:val="00EE6A85"/>
    <w:rsid w:val="00EF6B7D"/>
    <w:rsid w:val="00F90D29"/>
    <w:rsid w:val="00FC1E8B"/>
    <w:rsid w:val="00FD3FA6"/>
    <w:rsid w:val="00FE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unhideWhenUsed/>
    <w:rsid w:val="00FD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918">
      <w:bodyDiv w:val="1"/>
      <w:marLeft w:val="0"/>
      <w:marRight w:val="0"/>
      <w:marTop w:val="0"/>
      <w:marBottom w:val="0"/>
      <w:divBdr>
        <w:top w:val="none" w:sz="0" w:space="0" w:color="auto"/>
        <w:left w:val="none" w:sz="0" w:space="0" w:color="auto"/>
        <w:bottom w:val="none" w:sz="0" w:space="0" w:color="auto"/>
        <w:right w:val="none" w:sz="0" w:space="0" w:color="auto"/>
      </w:divBdr>
    </w:div>
    <w:div w:id="23990106">
      <w:bodyDiv w:val="1"/>
      <w:marLeft w:val="0"/>
      <w:marRight w:val="0"/>
      <w:marTop w:val="0"/>
      <w:marBottom w:val="0"/>
      <w:divBdr>
        <w:top w:val="none" w:sz="0" w:space="0" w:color="auto"/>
        <w:left w:val="none" w:sz="0" w:space="0" w:color="auto"/>
        <w:bottom w:val="none" w:sz="0" w:space="0" w:color="auto"/>
        <w:right w:val="none" w:sz="0" w:space="0" w:color="auto"/>
      </w:divBdr>
      <w:divsChild>
        <w:div w:id="1008019206">
          <w:marLeft w:val="0"/>
          <w:marRight w:val="0"/>
          <w:marTop w:val="0"/>
          <w:marBottom w:val="0"/>
          <w:divBdr>
            <w:top w:val="none" w:sz="0" w:space="0" w:color="auto"/>
            <w:left w:val="none" w:sz="0" w:space="0" w:color="auto"/>
            <w:bottom w:val="none" w:sz="0" w:space="0" w:color="auto"/>
            <w:right w:val="none" w:sz="0" w:space="0" w:color="auto"/>
          </w:divBdr>
        </w:div>
        <w:div w:id="926306019">
          <w:marLeft w:val="0"/>
          <w:marRight w:val="0"/>
          <w:marTop w:val="0"/>
          <w:marBottom w:val="0"/>
          <w:divBdr>
            <w:top w:val="none" w:sz="0" w:space="0" w:color="auto"/>
            <w:left w:val="none" w:sz="0" w:space="0" w:color="auto"/>
            <w:bottom w:val="none" w:sz="0" w:space="0" w:color="auto"/>
            <w:right w:val="none" w:sz="0" w:space="0" w:color="auto"/>
          </w:divBdr>
          <w:divsChild>
            <w:div w:id="694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616">
      <w:bodyDiv w:val="1"/>
      <w:marLeft w:val="0"/>
      <w:marRight w:val="0"/>
      <w:marTop w:val="0"/>
      <w:marBottom w:val="0"/>
      <w:divBdr>
        <w:top w:val="none" w:sz="0" w:space="0" w:color="auto"/>
        <w:left w:val="none" w:sz="0" w:space="0" w:color="auto"/>
        <w:bottom w:val="none" w:sz="0" w:space="0" w:color="auto"/>
        <w:right w:val="none" w:sz="0" w:space="0" w:color="auto"/>
      </w:divBdr>
    </w:div>
    <w:div w:id="331185653">
      <w:bodyDiv w:val="1"/>
      <w:marLeft w:val="0"/>
      <w:marRight w:val="0"/>
      <w:marTop w:val="0"/>
      <w:marBottom w:val="0"/>
      <w:divBdr>
        <w:top w:val="none" w:sz="0" w:space="0" w:color="auto"/>
        <w:left w:val="none" w:sz="0" w:space="0" w:color="auto"/>
        <w:bottom w:val="none" w:sz="0" w:space="0" w:color="auto"/>
        <w:right w:val="none" w:sz="0" w:space="0" w:color="auto"/>
      </w:divBdr>
    </w:div>
    <w:div w:id="472135258">
      <w:bodyDiv w:val="1"/>
      <w:marLeft w:val="0"/>
      <w:marRight w:val="0"/>
      <w:marTop w:val="0"/>
      <w:marBottom w:val="0"/>
      <w:divBdr>
        <w:top w:val="none" w:sz="0" w:space="0" w:color="auto"/>
        <w:left w:val="none" w:sz="0" w:space="0" w:color="auto"/>
        <w:bottom w:val="none" w:sz="0" w:space="0" w:color="auto"/>
        <w:right w:val="none" w:sz="0" w:space="0" w:color="auto"/>
      </w:divBdr>
    </w:div>
    <w:div w:id="1594246841">
      <w:bodyDiv w:val="1"/>
      <w:marLeft w:val="0"/>
      <w:marRight w:val="0"/>
      <w:marTop w:val="0"/>
      <w:marBottom w:val="0"/>
      <w:divBdr>
        <w:top w:val="none" w:sz="0" w:space="0" w:color="auto"/>
        <w:left w:val="none" w:sz="0" w:space="0" w:color="auto"/>
        <w:bottom w:val="none" w:sz="0" w:space="0" w:color="auto"/>
        <w:right w:val="none" w:sz="0" w:space="0" w:color="auto"/>
      </w:divBdr>
      <w:divsChild>
        <w:div w:id="526792834">
          <w:marLeft w:val="0"/>
          <w:marRight w:val="0"/>
          <w:marTop w:val="0"/>
          <w:marBottom w:val="0"/>
          <w:divBdr>
            <w:top w:val="none" w:sz="0" w:space="0" w:color="auto"/>
            <w:left w:val="none" w:sz="0" w:space="0" w:color="auto"/>
            <w:bottom w:val="none" w:sz="0" w:space="0" w:color="auto"/>
            <w:right w:val="none" w:sz="0" w:space="0" w:color="auto"/>
          </w:divBdr>
        </w:div>
        <w:div w:id="2034725962">
          <w:marLeft w:val="0"/>
          <w:marRight w:val="0"/>
          <w:marTop w:val="0"/>
          <w:marBottom w:val="0"/>
          <w:divBdr>
            <w:top w:val="none" w:sz="0" w:space="0" w:color="auto"/>
            <w:left w:val="none" w:sz="0" w:space="0" w:color="auto"/>
            <w:bottom w:val="none" w:sz="0" w:space="0" w:color="auto"/>
            <w:right w:val="none" w:sz="0" w:space="0" w:color="auto"/>
          </w:divBdr>
          <w:divsChild>
            <w:div w:id="1544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475">
      <w:bodyDiv w:val="1"/>
      <w:marLeft w:val="0"/>
      <w:marRight w:val="0"/>
      <w:marTop w:val="0"/>
      <w:marBottom w:val="0"/>
      <w:divBdr>
        <w:top w:val="none" w:sz="0" w:space="0" w:color="auto"/>
        <w:left w:val="none" w:sz="0" w:space="0" w:color="auto"/>
        <w:bottom w:val="none" w:sz="0" w:space="0" w:color="auto"/>
        <w:right w:val="none" w:sz="0" w:space="0" w:color="auto"/>
      </w:divBdr>
    </w:div>
    <w:div w:id="19182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x38q6f" TargetMode="External"/><Relationship Id="rId18" Type="http://schemas.openxmlformats.org/officeDocument/2006/relationships/hyperlink" Target="http://jamzone.littlekidsrock.org/lessons/intro-to-chords/"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youtube.com%2Fchannel%2FUCAxW1XT0iEJo0TYlRfn6rYQ&amp;data=02%7C01%7Crfarnie%40nottinghamfreeschool.co.uk%7Cf49b32f540bd42a5e85708d7d192b1af%7Cf4ebe22eb55344f388563e0d84908eb8%7C0%7C0%7C637208300287030622&amp;sdata=0ukBWKY5jALpITAvE8Fav8DSVbAcTy6turpPypwZqlM%3D&amp;reserved=0" TargetMode="External"/><Relationship Id="rId7" Type="http://schemas.openxmlformats.org/officeDocument/2006/relationships/webSettings" Target="webSettings.xml"/><Relationship Id="rId12" Type="http://schemas.openxmlformats.org/officeDocument/2006/relationships/hyperlink" Target="https://www.bbc.co.uk/bitesize/topics/z96vr82" TargetMode="External"/><Relationship Id="rId17" Type="http://schemas.openxmlformats.org/officeDocument/2006/relationships/hyperlink" Target="https://eur02.safelinks.protection.outlook.com/?url=http%3A%2F%2Fwww.senecalearning.com%2F&amp;data=02%7C01%7Crfarnie%40nottinghamfreeschool.co.uk%7Cb4f5e83475c341f6e2f208d7d4b381b0%7Cf4ebe22eb55344f388563e0d84908eb8%7C0%7C0%7C637211739754073061&amp;sdata=bRY%2B0H4BrZW2b3OvhPIM%2BUWGpmZ7twbJwYBWy3mgoVg%3D&amp;reserved=0"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quizlet.com%2F_4ebll1%3Fx%3D1jqt%26i%3D191fbz&amp;data=02%7C01%7Crfarnie%40nottinghamfreeschool.co.uk%7Cb4f5e83475c341f6e2f208d7d4b381b0%7Cf4ebe22eb55344f388563e0d84908eb8%7C0%7C0%7C637211739754073061&amp;sdata=HbBtLybjHxWfdHjHMtm4zDtnwMnUH8KlMIlJ4tCLLdM%3D&amp;reserved=0" TargetMode="External"/><Relationship Id="rId20" Type="http://schemas.openxmlformats.org/officeDocument/2006/relationships/hyperlink" Target="http://www.cod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hsmadeeasy.co.uk/ks3-revis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ur02.safelinks.protection.outlook.com/?url=https%3A%2F%2Fquizlet.com%2F_4ebll1%3Fx%3D1jqt%26i%3D191fbz&amp;data=02%7C01%7Crfarnie%40nottinghamfreeschool.co.uk%7Cb4f5e83475c341f6e2f208d7d4b381b0%7Cf4ebe22eb55344f388563e0d84908eb8%7C0%7C0%7C637211739754063066&amp;sdata=ErhScXxAMA9olQhEMkbsuKWft%2F0XDESZZZhWNWmO6iE%3D&amp;reserved=0" TargetMode="External"/><Relationship Id="rId23" Type="http://schemas.openxmlformats.org/officeDocument/2006/relationships/fontTable" Target="fontTable.xml"/><Relationship Id="rId10" Type="http://schemas.openxmlformats.org/officeDocument/2006/relationships/hyperlink" Target="https://www.bbc.co.uk/bitesize/subjects/zqhs34j" TargetMode="External"/><Relationship Id="rId19" Type="http://schemas.openxmlformats.org/officeDocument/2006/relationships/hyperlink" Target="http://www.codecombat.org" TargetMode="External"/><Relationship Id="rId4" Type="http://schemas.openxmlformats.org/officeDocument/2006/relationships/numbering" Target="numbering.xml"/><Relationship Id="rId9" Type="http://schemas.openxmlformats.org/officeDocument/2006/relationships/hyperlink" Target="https://www.nottinghamfreeschool.co.uk/page.php?d=homework&amp;p=year7and8" TargetMode="External"/><Relationship Id="rId14" Type="http://schemas.openxmlformats.org/officeDocument/2006/relationships/hyperlink" Target="https://eur02.safelinks.protection.outlook.com/?url=https%3A%2F%2Fquizlet.com%2F_68efo0%3Fx%3D1jqt%26i%3D191fbz&amp;data=02%7C01%7Crfarnie%40nottinghamfreeschool.co.uk%7Cb4f5e83475c341f6e2f208d7d4b381b0%7Cf4ebe22eb55344f388563e0d84908eb8%7C0%7C0%7C637211739754063066&amp;sdata=%2ByYEoqlJ5UO8cYyxIb3vF2t5C8TJ5mJmlG%2BwCwhikyo%3D&amp;reserved=0" TargetMode="External"/><Relationship Id="rId22" Type="http://schemas.openxmlformats.org/officeDocument/2006/relationships/hyperlink" Target="https://eur02.safelinks.protection.outlook.com/?url=https%3A%2F%2Fwww.youtube.com%2Fuser%2Fmosetsanagape&amp;data=02%7C01%7Crfarnie%40nottinghamfreeschool.co.uk%7Cf49b32f540bd42a5e85708d7d192b1af%7Cf4ebe22eb55344f388563e0d84908eb8%7C0%7C0%7C637208300287030622&amp;sdata=H5kwISMG4SOdLoyq4aHGqH7AuefJNZPeOO7RpVrQ%2BN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D4656-2024-43F7-AA11-EFA9D88B20D4}">
  <ds:schemaRefs>
    <ds:schemaRef ds:uri="http://schemas.microsoft.com/office/2006/documentManagement/types"/>
    <ds:schemaRef ds:uri="http://purl.org/dc/terms/"/>
    <ds:schemaRef ds:uri="2c5be579-4f96-4d49-84cc-d2412a1854a6"/>
    <ds:schemaRef ds:uri="http://purl.org/dc/dcmitype/"/>
    <ds:schemaRef ds:uri="http://schemas.microsoft.com/office/infopath/2007/PartnerControls"/>
    <ds:schemaRef ds:uri="http://purl.org/dc/elements/1.1/"/>
    <ds:schemaRef ds:uri="http://schemas.microsoft.com/office/2006/metadata/properties"/>
    <ds:schemaRef ds:uri="8beff84b-12ef-40c5-b413-6f23a5196eb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A9BCB6B-2391-4293-A8D2-97D710C9B126}">
  <ds:schemaRefs>
    <ds:schemaRef ds:uri="http://schemas.microsoft.com/sharepoint/v3/contenttype/forms"/>
  </ds:schemaRefs>
</ds:datastoreItem>
</file>

<file path=customXml/itemProps3.xml><?xml version="1.0" encoding="utf-8"?>
<ds:datastoreItem xmlns:ds="http://schemas.openxmlformats.org/officeDocument/2006/customXml" ds:itemID="{5EFE6DA4-3D8B-4826-B9C7-3377DB9E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R Farnie Staff 8924020</cp:lastModifiedBy>
  <cp:revision>34</cp:revision>
  <dcterms:created xsi:type="dcterms:W3CDTF">2020-03-13T07:35:00Z</dcterms:created>
  <dcterms:modified xsi:type="dcterms:W3CDTF">2020-04-19T20:32:00Z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